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24"/>
        <w:ind w:left="0" w:right="0"/>
      </w:pPr>
    </w:p>
    <w:p>
      <w:pPr>
        <w:autoSpaceDN w:val="0"/>
        <w:autoSpaceDE w:val="0"/>
        <w:widowControl/>
        <w:spacing w:line="360" w:lineRule="exact" w:before="0" w:after="0"/>
        <w:ind w:left="0" w:right="2686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Government of Pakistan </w:t>
      </w:r>
    </w:p>
    <w:p>
      <w:pPr>
        <w:autoSpaceDN w:val="0"/>
        <w:autoSpaceDE w:val="0"/>
        <w:widowControl/>
        <w:spacing w:line="358" w:lineRule="exact" w:before="966" w:after="0"/>
        <w:ind w:left="47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8" w:lineRule="exact" w:before="756" w:after="0"/>
        <w:ind w:left="116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233" w:lineRule="auto" w:before="570" w:after="0"/>
        <w:ind w:left="0" w:right="3788" w:firstLine="0"/>
        <w:jc w:val="right"/>
      </w:pPr>
      <w:r>
        <w:rPr>
          <w:rFonts w:ascii="Arial" w:hAnsi="Arial" w:eastAsia="Arial"/>
          <w:b w:val="0"/>
          <w:i w:val="0"/>
          <w:color w:val="000000"/>
          <w:sz w:val="28"/>
        </w:rPr>
        <w:t xml:space="preserve">"Skill for All" </w:t>
      </w:r>
    </w:p>
    <w:p>
      <w:pPr>
        <w:autoSpaceDN w:val="0"/>
        <w:autoSpaceDE w:val="0"/>
        <w:widowControl/>
        <w:spacing w:line="240" w:lineRule="auto" w:before="1792" w:after="0"/>
        <w:ind w:left="0" w:right="3418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511300" cy="13754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754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10" w:lineRule="exact" w:before="1960" w:after="0"/>
        <w:ind w:left="0" w:right="2454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Course Contents / Lesson Plan </w:t>
      </w:r>
    </w:p>
    <w:p>
      <w:pPr>
        <w:autoSpaceDN w:val="0"/>
        <w:autoSpaceDE w:val="0"/>
        <w:widowControl/>
        <w:spacing w:line="310" w:lineRule="exact" w:before="332" w:after="0"/>
        <w:ind w:left="224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</w:rPr>
        <w:t>Course Title: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Construction Materials Testing </w:t>
      </w:r>
    </w:p>
    <w:p>
      <w:pPr>
        <w:autoSpaceDN w:val="0"/>
        <w:autoSpaceDE w:val="0"/>
        <w:widowControl/>
        <w:spacing w:line="310" w:lineRule="exact" w:before="334" w:after="0"/>
        <w:ind w:left="0" w:right="3392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>Duration: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6 Months </w:t>
      </w:r>
    </w:p>
    <w:p>
      <w:pPr>
        <w:sectPr>
          <w:pgSz w:w="12240" w:h="15840"/>
          <w:pgMar w:top="542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60" w:lineRule="exact" w:before="0" w:after="196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Course Details / Description &amp; Preliminaries</w:t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97"/>
        <w:gridCol w:w="5597"/>
      </w:tblGrid>
      <w:tr>
        <w:trPr>
          <w:trHeight w:hRule="exact" w:val="658"/>
        </w:trPr>
        <w:tc>
          <w:tcPr>
            <w:tcW w:type="dxa" w:w="2808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Course Title </w:t>
            </w:r>
          </w:p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12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Certificate in Construction Materials Testing </w:t>
            </w:r>
          </w:p>
        </w:tc>
      </w:tr>
      <w:tr>
        <w:trPr>
          <w:trHeight w:hRule="exact" w:val="11926"/>
        </w:trPr>
        <w:tc>
          <w:tcPr>
            <w:tcW w:type="dxa" w:w="2808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 on practice for Construction Materials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Testing.</w:t>
            </w:r>
          </w:p>
          <w:p>
            <w:pPr>
              <w:autoSpaceDN w:val="0"/>
              <w:autoSpaceDE w:val="0"/>
              <w:widowControl/>
              <w:spacing w:line="360" w:lineRule="auto" w:before="178" w:after="0"/>
              <w:ind w:left="106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 special course designed to address unemployment in the youth.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 aims to achieve the above objective through hands on practical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delivery by a team of dedicated professionals having rich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market/work experience. This course is therefore not just for developing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understanding/back ground of the trainees. Contrary to that it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primarily aimed at equipping the trainees to perform commercially in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 space in independent capacity or as a member of a team. </w:t>
            </w:r>
          </w:p>
          <w:p>
            <w:pPr>
              <w:autoSpaceDN w:val="0"/>
              <w:autoSpaceDE w:val="0"/>
              <w:widowControl/>
              <w:spacing w:line="355" w:lineRule="auto" w:before="606" w:after="0"/>
              <w:ind w:left="106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 skills (i.e. interpersonal/communication skills; personal grooming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etc.) as well as entrepreneurial skills (i.e. marketing skills; free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lancing etc.). The course also seeks to inculcate work ethics to foster better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citizenship in general and improve the image of Pakistani work force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particular. </w:t>
            </w:r>
          </w:p>
          <w:p>
            <w:pPr>
              <w:autoSpaceDN w:val="0"/>
              <w:autoSpaceDE w:val="0"/>
              <w:widowControl/>
              <w:spacing w:line="438" w:lineRule="exact" w:before="43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a robust hand- on manner that the trainees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comfortably able to employ their skills for earning money (through wage/self-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employment) at its conclusion. </w:t>
            </w:r>
          </w:p>
          <w:p>
            <w:pPr>
              <w:autoSpaceDN w:val="0"/>
              <w:autoSpaceDE w:val="0"/>
              <w:widowControl/>
              <w:spacing w:line="355" w:lineRule="auto" w:before="170" w:after="0"/>
              <w:ind w:left="106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 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should also know the strengths and weaknesses of each individual </w:t>
            </w:r>
          </w:p>
        </w:tc>
      </w:tr>
    </w:tbl>
    <w:p>
      <w:pPr>
        <w:autoSpaceDN w:val="0"/>
        <w:autoSpaceDE w:val="0"/>
        <w:widowControl/>
        <w:spacing w:line="46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8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1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97"/>
        <w:gridCol w:w="5597"/>
      </w:tblGrid>
      <w:tr>
        <w:trPr>
          <w:trHeight w:hRule="exact" w:val="13564"/>
        </w:trPr>
        <w:tc>
          <w:tcPr>
            <w:tcW w:type="dxa" w:w="2808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58"/>
            <w:tcBorders>
              <w:start w:sz="4.0" w:val="single" w:color="#000000"/>
              <w:top w:sz="3.199999999999988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6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 to prepare them for such market roles during/after the training.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438" w:lineRule="exact" w:before="434" w:after="0"/>
              <w:ind w:left="33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trainees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have been included in the Annexure-I to this document.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record of all tasks performed individually or in groups must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preserved by the management of the training Institute clearly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labeling name, trade, session etc so that these are ready to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physically inspected/verified through monitoring visits from time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time. The weekly distribution of tasks has also been indicated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weekly lesson plan given in this document.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436" w:lineRule="exact" w:before="2" w:after="0"/>
              <w:ind w:left="2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 Search 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included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later part of this 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through which,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will be made aware of the Job search techniques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local as well as international job markets (Gulf countries). </w:t>
            </w:r>
          </w:p>
          <w:p>
            <w:pPr>
              <w:autoSpaceDN w:val="0"/>
              <w:autoSpaceDE w:val="0"/>
              <w:widowControl/>
              <w:spacing w:line="360" w:lineRule="auto" w:before="168" w:after="0"/>
              <w:ind w:left="1186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Awareness around the visa process and immigration laws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most favoured labour destination countries also forms a part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module. Moreover, the trainees would also be encouraged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venture into self-employment and exposed to the main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  It is also expected that a sense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civic duties/roles and responsibilities will also be inculcated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make them responsible citizens of the country.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438" w:lineRule="exact" w:before="0" w:after="0"/>
              <w:ind w:left="1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highlight the importance of good and positive behavior at work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place in the line with the best practices elsewhere in the world. An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outline of such qualities has been given in the Appendix to this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Its importance should be conveyed in a format that 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attractive and interesting for the trainees such as through PPT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slides +short video documentaries.  Needless to say that if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training provider puts his heart and soul into these otherwise non-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technical components, the image of Pakistani workforce would </w:t>
            </w:r>
          </w:p>
        </w:tc>
      </w:tr>
    </w:tbl>
    <w:p>
      <w:pPr>
        <w:autoSpaceDN w:val="0"/>
        <w:autoSpaceDE w:val="0"/>
        <w:widowControl/>
        <w:spacing w:line="3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8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1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97"/>
        <w:gridCol w:w="5597"/>
      </w:tblGrid>
      <w:tr>
        <w:trPr>
          <w:trHeight w:hRule="exact" w:val="13482"/>
        </w:trPr>
        <w:tc>
          <w:tcPr>
            <w:tcW w:type="dxa" w:w="2808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58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7" w:lineRule="auto" w:before="168" w:after="0"/>
              <w:ind w:left="118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62" w:lineRule="auto" w:before="33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course, 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350" w:lineRule="auto" w:before="170" w:after="0"/>
              <w:ind w:left="106" w:right="3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proper record of the same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68" w:lineRule="exact" w:before="438" w:after="0"/>
              <w:ind w:left="4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346" w:lineRule="auto" w:before="198" w:after="0"/>
              <w:ind w:left="106" w:right="3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motivation as a tool. Hence besides the purely technical content, a trainer 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required to include elements of motivation in his/her lecture.  To inspire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 to utilize the training opportunity to the full and strive towards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professional excellence. Motivational lectures may also include general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topics such as the importance of moral values and civic role &amp;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responsibilities as a Pakistani. A motivational lecture should be delivered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with enough zeal to produce a deep impact on the trainees. It may comprise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of the following: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0" w:lineRule="auto" w:before="45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0" w:lineRule="auto" w:before="4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57" w:lineRule="auto" w:before="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 Fit so that the situation is actionable by trainees and not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represent a just idealism.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8" w:lineRule="auto" w:before="4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8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1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97"/>
        <w:gridCol w:w="5597"/>
      </w:tblGrid>
      <w:tr>
        <w:trPr>
          <w:trHeight w:hRule="exact" w:val="13430"/>
        </w:trPr>
        <w:tc>
          <w:tcPr>
            <w:tcW w:type="dxa" w:w="2808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58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2" w:val="left"/>
              </w:tabs>
              <w:autoSpaceDE w:val="0"/>
              <w:widowControl/>
              <w:spacing w:line="295" w:lineRule="auto" w:before="19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good motivational lecture should help drive creativity, curiosity and spark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desire needed for trainees to want to learn more.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38" w:lineRule="auto" w:before="14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Impact of a successful motivational strategy is amongst others commonly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visible in increased class participation ratios. It increases the trainees’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willingness to be engaged on the practical tasks for longer time without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boredom and loss of interest because they can clearly see in their mind's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eye where their hard work would take them in short (1-3 years); medium (3 -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10 years) and long term (more than 10 years).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62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As this tool is expected that the training providers would make arrangements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17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 regular well-planned motivational lectures as part of a coordinated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17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strategy interspersed throughout the training period as suggested in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17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weekly lesson plans in this document.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68" w:lineRule="exact" w:before="552" w:after="0"/>
              <w:ind w:left="4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317" w:lineRule="auto" w:before="198" w:after="0"/>
              <w:ind w:left="106" w:right="3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Another effective way of motivating the trainees is by means of Success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Stories. Its inclusion in the weekly lesson plan at regular intervals has been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recommended till the end of the training.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28" w:val="left"/>
                <w:tab w:pos="888" w:val="left"/>
              </w:tabs>
              <w:autoSpaceDE w:val="0"/>
              <w:widowControl/>
              <w:spacing w:line="326" w:lineRule="auto" w:before="14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success story may be disseminated orally, through a presentation or by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means of a video/documentary of someone that has risen to fortune,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acclaim, or brilliant achievement.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shows how a person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achieved his goal through hard work, dedication and devotion.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 inspiring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story contains compelling and significant facts articulated clearly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easily comprehendible words. Moreover, it is helpful if it is assumed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reader/listener knows nothing of what is being revealed.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Optimum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impact is created when the story is revealed in the form of: 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Directly in person (At least 2-3 cases must be arranged by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Through an audio/ videotaped message (2-3 high quality videos must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8" w:lineRule="auto" w:before="21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</w:t>
            </w:r>
          </w:p>
        </w:tc>
      </w:tr>
    </w:tbl>
    <w:p>
      <w:pPr>
        <w:autoSpaceDN w:val="0"/>
        <w:autoSpaceDE w:val="0"/>
        <w:widowControl/>
        <w:spacing w:line="17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8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1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97"/>
        <w:gridCol w:w="5597"/>
      </w:tblGrid>
      <w:tr>
        <w:trPr>
          <w:trHeight w:hRule="exact" w:val="13402"/>
        </w:trPr>
        <w:tc>
          <w:tcPr>
            <w:tcW w:type="dxa" w:w="2808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58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lesson plan given in this document. </w:t>
            </w:r>
          </w:p>
          <w:p>
            <w:pPr>
              <w:autoSpaceDN w:val="0"/>
              <w:autoSpaceDE w:val="0"/>
              <w:widowControl/>
              <w:spacing w:line="295" w:lineRule="auto" w:before="15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Suggestive structure and sequence of a sample success story and its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various shapes can be seen at annexure III.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68" w:lineRule="exact" w:before="534" w:after="0"/>
              <w:ind w:left="46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17" w:lineRule="auto" w:before="194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Where a situation allows, case studies can also be presented to the trainees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widen their understanding of the real-life specific problem/situation and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explore the solutions.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46" w:lineRule="auto" w:before="150" w:after="0"/>
              <w:ind w:left="106" w:right="3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simple terms, the case study method of teaching uses a real-life case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example/a typical case to demonstrate a phenomenon in action and explain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theoretical as well as practical aspects of the knowledge related to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same. It is an effective way to help the trainees comprehend in depth both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theoretical and practical aspects of the complex phenomenon in depth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with ease. Case teaching can also stimulate the trainees to participate in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discussions and thereby boost their confidence. It also makes class room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atmosphere interesting thus maintaining the trainee interest in training till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end of the course.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34" w:lineRule="auto" w:before="146" w:after="0"/>
              <w:ind w:left="106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Depending on suitability to the trade, the weekly lesson plan in this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document may suggest case studies to be presented to the trainees.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trainer may adopt a power point presentation or video format for such case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studies whichever is deemed suitable but it’s important that only those cases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are selected that are relevant and of a learning value.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8" w:lineRule="auto" w:before="14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Trainees should be required and supervised to carefully analyze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cases.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17" w:lineRule="auto" w:before="150" w:after="0"/>
              <w:ind w:left="106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 the purpose they must be encouraged to inquire and collect specific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information / data, actively participate in the discussions and intended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solutions of the problem / situation.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31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608" w:val="left"/>
              </w:tabs>
              <w:autoSpaceDE w:val="0"/>
              <w:widowControl/>
              <w:spacing w:line="233" w:lineRule="auto" w:before="168" w:after="0"/>
              <w:ind w:left="88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 specific documentary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(At least 2-3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168" w:after="0"/>
              <w:ind w:left="16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documentaries 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608" w:val="left"/>
              </w:tabs>
              <w:autoSpaceDE w:val="0"/>
              <w:widowControl/>
              <w:spacing w:line="233" w:lineRule="auto" w:before="170" w:after="0"/>
              <w:ind w:left="88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(2 cases regarding safety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170" w:after="0"/>
              <w:ind w:left="16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industrial accidents 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0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8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1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5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97"/>
        <w:gridCol w:w="5597"/>
      </w:tblGrid>
      <w:tr>
        <w:trPr>
          <w:trHeight w:hRule="exact" w:val="1046"/>
        </w:trPr>
        <w:tc>
          <w:tcPr>
            <w:tcW w:type="dxa" w:w="2808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58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8" w:val="left"/>
              </w:tabs>
              <w:autoSpaceDE w:val="0"/>
              <w:widowControl/>
              <w:spacing w:line="233" w:lineRule="auto" w:before="168" w:after="0"/>
              <w:ind w:left="88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Field visits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(At least one visit to a trade specific major industry/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168" w:after="0"/>
              <w:ind w:left="16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site 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502"/>
        </w:trPr>
        <w:tc>
          <w:tcPr>
            <w:tcW w:type="dxa" w:w="2808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 level of trainees </w:t>
            </w:r>
          </w:p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Since intake level is Bachelor of Civil Engineering (BSCE)/D.A. E Civil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Engineering so expectations from the trainees are: </w:t>
            </w:r>
          </w:p>
          <w:p>
            <w:pPr>
              <w:autoSpaceDN w:val="0"/>
              <w:autoSpaceDE w:val="0"/>
              <w:widowControl/>
              <w:spacing w:line="238" w:lineRule="auto" w:before="276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have concept of Construction of Civil Structures. </w:t>
            </w:r>
          </w:p>
          <w:p>
            <w:pPr>
              <w:autoSpaceDN w:val="0"/>
              <w:autoSpaceDE w:val="0"/>
              <w:widowControl/>
              <w:spacing w:line="238" w:lineRule="auto" w:before="44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have knowledge of Construction Materials. </w:t>
            </w:r>
          </w:p>
        </w:tc>
      </w:tr>
      <w:tr>
        <w:trPr>
          <w:trHeight w:hRule="exact" w:val="4482"/>
        </w:trPr>
        <w:tc>
          <w:tcPr>
            <w:tcW w:type="dxa" w:w="2808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188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Outcome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144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the end of this course, the trainees should gain the following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competencies: </w:t>
            </w:r>
          </w:p>
          <w:p>
            <w:pPr>
              <w:autoSpaceDN w:val="0"/>
              <w:autoSpaceDE w:val="0"/>
              <w:widowControl/>
              <w:spacing w:line="269" w:lineRule="auto" w:before="256" w:after="0"/>
              <w:ind w:left="466" w:right="50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Sampling of Materials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Testing of Materials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Lab Management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Workshop Practices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Inspection Techniques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Safety Management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Drawing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Digital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AutoCAD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Soft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Entrepreneurial Skills </w:t>
            </w:r>
          </w:p>
        </w:tc>
      </w:tr>
      <w:tr>
        <w:trPr>
          <w:trHeight w:hRule="exact" w:val="528"/>
        </w:trPr>
        <w:tc>
          <w:tcPr>
            <w:tcW w:type="dxa" w:w="2808"/>
            <w:vMerge w:val="restart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184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Course Execution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Plan</w:t>
            </w:r>
          </w:p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2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Duration of Course: 6 Months (26 Weeks) </w:t>
            </w:r>
          </w:p>
        </w:tc>
      </w:tr>
      <w:tr>
        <w:trPr>
          <w:trHeight w:hRule="exact" w:val="522"/>
        </w:trPr>
        <w:tc>
          <w:tcPr>
            <w:tcW w:type="dxa" w:w="5597"/>
            <w:vMerge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2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4 Hours per day (06 Days/Week) </w:t>
            </w:r>
          </w:p>
        </w:tc>
      </w:tr>
      <w:tr>
        <w:trPr>
          <w:trHeight w:hRule="exact" w:val="530"/>
        </w:trPr>
        <w:tc>
          <w:tcPr>
            <w:tcW w:type="dxa" w:w="5597"/>
            <w:vMerge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3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20% Practical: 80% </w:t>
            </w:r>
          </w:p>
        </w:tc>
      </w:tr>
      <w:tr>
        <w:trPr>
          <w:trHeight w:hRule="exact" w:val="528"/>
        </w:trPr>
        <w:tc>
          <w:tcPr>
            <w:tcW w:type="dxa" w:w="5597"/>
            <w:vMerge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24 Hours Per week </w:t>
            </w:r>
          </w:p>
        </w:tc>
      </w:tr>
      <w:tr>
        <w:trPr>
          <w:trHeight w:hRule="exact" w:val="522"/>
        </w:trPr>
        <w:tc>
          <w:tcPr>
            <w:tcW w:type="dxa" w:w="5597"/>
            <w:vMerge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600 Hours </w:t>
            </w:r>
          </w:p>
        </w:tc>
      </w:tr>
    </w:tbl>
    <w:p>
      <w:pPr>
        <w:autoSpaceDN w:val="0"/>
        <w:autoSpaceDE w:val="0"/>
        <w:widowControl/>
        <w:spacing w:line="394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8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1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6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97"/>
        <w:gridCol w:w="5597"/>
      </w:tblGrid>
      <w:tr>
        <w:trPr>
          <w:trHeight w:hRule="exact" w:val="1882"/>
        </w:trPr>
        <w:tc>
          <w:tcPr>
            <w:tcW w:type="dxa" w:w="2808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188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Offering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Jobs in 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358"/>
            <w:tcBorders>
              <w:start w:sz="4.0" w:val="single" w:color="#000000"/>
              <w:top w:sz="3.199999999999988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46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Government Institutes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All Private Institutes who are managing construction material testing </w:t>
            </w:r>
          </w:p>
        </w:tc>
      </w:tr>
      <w:tr>
        <w:trPr>
          <w:trHeight w:hRule="exact" w:val="4702"/>
        </w:trPr>
        <w:tc>
          <w:tcPr>
            <w:tcW w:type="dxa" w:w="2808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Job Opportunities</w:t>
            </w:r>
          </w:p>
        </w:tc>
        <w:tc>
          <w:tcPr>
            <w:tcW w:type="dxa" w:w="835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 over the world there is a high demand of material testing in construction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industry. Material testing help u to understand and quantify whether 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specific material or treatment is suitable for particular application. With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help of this course, we will be able to give technical trainings of Construction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Material Testing to our youth. There are also opportunities for start-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up/entrepreneurship due to the high market demand for the following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designated jobs; </w:t>
            </w:r>
          </w:p>
          <w:p>
            <w:pPr>
              <w:autoSpaceDN w:val="0"/>
              <w:autoSpaceDE w:val="0"/>
              <w:widowControl/>
              <w:spacing w:line="230" w:lineRule="auto" w:before="286" w:after="0"/>
              <w:ind w:left="4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Testing Technician </w:t>
            </w:r>
          </w:p>
          <w:p>
            <w:pPr>
              <w:autoSpaceDN w:val="0"/>
              <w:autoSpaceDE w:val="0"/>
              <w:widowControl/>
              <w:spacing w:line="233" w:lineRule="auto" w:before="146" w:after="0"/>
              <w:ind w:left="4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Trainee Technician </w:t>
            </w:r>
          </w:p>
          <w:p>
            <w:pPr>
              <w:autoSpaceDN w:val="0"/>
              <w:autoSpaceDE w:val="0"/>
              <w:widowControl/>
              <w:spacing w:line="230" w:lineRule="auto" w:before="146" w:after="0"/>
              <w:ind w:left="4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Lab Technician </w:t>
            </w:r>
          </w:p>
          <w:p>
            <w:pPr>
              <w:autoSpaceDN w:val="0"/>
              <w:autoSpaceDE w:val="0"/>
              <w:widowControl/>
              <w:spacing w:line="233" w:lineRule="auto" w:before="150" w:after="0"/>
              <w:ind w:left="4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Material Inspector </w:t>
            </w:r>
          </w:p>
          <w:p>
            <w:pPr>
              <w:autoSpaceDN w:val="0"/>
              <w:autoSpaceDE w:val="0"/>
              <w:widowControl/>
              <w:spacing w:line="233" w:lineRule="auto" w:before="146" w:after="0"/>
              <w:ind w:left="4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Site Inspector </w:t>
            </w:r>
          </w:p>
        </w:tc>
      </w:tr>
      <w:tr>
        <w:trPr>
          <w:trHeight w:hRule="exact" w:val="426"/>
        </w:trPr>
        <w:tc>
          <w:tcPr>
            <w:tcW w:type="dxa" w:w="2808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424"/>
        </w:trPr>
        <w:tc>
          <w:tcPr>
            <w:tcW w:type="dxa" w:w="2808"/>
            <w:tcBorders>
              <w:start w:sz="3.1999999999999886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35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1420"/>
        </w:trPr>
        <w:tc>
          <w:tcPr>
            <w:tcW w:type="dxa" w:w="2808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3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6" w:val="left"/>
                <w:tab w:pos="826" w:val="left"/>
              </w:tabs>
              <w:autoSpaceDE w:val="0"/>
              <w:widowControl/>
              <w:spacing w:line="245" w:lineRule="auto" w:before="0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Material: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0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https://www.astm.org/cms/drupal-7.51/newsroom/astm-standards-</w:t>
                </w:r>
              </w:hyperlink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building-codes-available-dvd-and-online</w:t>
                </w:r>
              </w:hyperlink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0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https://www.transportation.org/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474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8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1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7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60" w:lineRule="exact" w:before="0" w:after="196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>WEEKLY SCHEDULE OF TRAINING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798"/>
        <w:gridCol w:w="2798"/>
        <w:gridCol w:w="2798"/>
        <w:gridCol w:w="2798"/>
      </w:tblGrid>
      <w:tr>
        <w:trPr>
          <w:trHeight w:hRule="exact" w:val="708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2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>Week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9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>Module Title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9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>Learning Units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94" w:after="0"/>
              <w:ind w:left="0" w:right="14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>Remarks</w:t>
            </w:r>
          </w:p>
        </w:tc>
      </w:tr>
      <w:tr>
        <w:trPr>
          <w:trHeight w:hRule="exact" w:val="2268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Sampling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Materials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54" w:after="0"/>
              <w:ind w:left="106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ampling and field-testing tools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sampling of construction materials.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10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sampling of construction process &amp; products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water sampling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Site Investigation Activities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 at Construction Site. 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-1 </w:t>
            </w:r>
          </w:p>
        </w:tc>
      </w:tr>
      <w:tr>
        <w:trPr>
          <w:trHeight w:hRule="exact" w:val="1940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Week 2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 Drawing 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6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Scales for Drawing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Geometrical Figures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Orthographic Projection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Dimensioning on Drawings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Symbol of Engineering Drawing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Construction Plan / Coordinates 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17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-2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496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Week 3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Workshop Practices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6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wooden hand tools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wooden joinery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wooden fastenings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cutting, threading &amp; reaming of pipes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pipes &amp; fittings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plumbing fixtures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Sewers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Electric Installations 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6" w:lineRule="exact" w:before="13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420"/>
        </w:trPr>
        <w:tc>
          <w:tcPr>
            <w:tcW w:type="dxa" w:w="1636"/>
            <w:tcBorders>
              <w:start w:sz="3.1999999999999886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412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Basic Lab Testing</w:t>
            </w:r>
          </w:p>
        </w:tc>
        <w:tc>
          <w:tcPr>
            <w:tcW w:type="dxa" w:w="533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Success story 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please 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Page No: 5 and Annexure-III at the end) </w:t>
            </w:r>
          </w:p>
          <w:p>
            <w:pPr>
              <w:autoSpaceDN w:val="0"/>
              <w:autoSpaceDE w:val="0"/>
              <w:widowControl/>
              <w:spacing w:line="242" w:lineRule="auto" w:before="27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esting tools &amp; equipment.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Operation and maintenance of the testing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instrument &amp; equipment.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laboratory work for testing construction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materials </w:t>
            </w:r>
          </w:p>
          <w:p>
            <w:pPr>
              <w:autoSpaceDN w:val="0"/>
              <w:autoSpaceDE w:val="0"/>
              <w:widowControl/>
              <w:spacing w:line="245" w:lineRule="auto" w:before="548" w:after="0"/>
              <w:ind w:left="10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 in a Team Environment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Workplace ethics (See details at annexure II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) </w:t>
            </w:r>
          </w:p>
        </w:tc>
        <w:tc>
          <w:tcPr>
            <w:tcW w:type="dxa" w:w="178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 </w:t>
            </w:r>
          </w:p>
          <w:p>
            <w:pPr>
              <w:autoSpaceDN w:val="0"/>
              <w:autoSpaceDE w:val="0"/>
              <w:widowControl/>
              <w:spacing w:line="266" w:lineRule="exact" w:before="56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968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Practices-I 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Motivational Lecture 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see Page No: 4)</w:t>
            </w:r>
          </w:p>
          <w:p>
            <w:pPr>
              <w:autoSpaceDN w:val="0"/>
              <w:autoSpaceDE w:val="0"/>
              <w:widowControl/>
              <w:spacing w:line="245" w:lineRule="auto" w:before="250" w:after="0"/>
              <w:ind w:left="10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Lay out Building plans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brick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Construction of masonry steps and stairs 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70" w:after="0"/>
              <w:ind w:left="432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1 </w:t>
            </w:r>
          </w:p>
        </w:tc>
      </w:tr>
    </w:tbl>
    <w:p>
      <w:pPr>
        <w:autoSpaceDN w:val="0"/>
        <w:autoSpaceDE w:val="0"/>
        <w:widowControl/>
        <w:spacing w:line="24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8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1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8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798"/>
        <w:gridCol w:w="2798"/>
        <w:gridCol w:w="2798"/>
        <w:gridCol w:w="2798"/>
      </w:tblGrid>
      <w:tr>
        <w:trPr>
          <w:trHeight w:hRule="exact" w:val="562"/>
        </w:trPr>
        <w:tc>
          <w:tcPr>
            <w:tcW w:type="dxa" w:w="1636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12"/>
            <w:tcBorders>
              <w:start w:sz="4.0" w:val="single" w:color="#000000"/>
              <w:top w:sz="3.199999999999988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334"/>
            <w:tcBorders>
              <w:start w:sz="3.2000000000000455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Workplace ethics (See Workplace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Guide at Appendix-B)</w:t>
            </w:r>
          </w:p>
        </w:tc>
        <w:tc>
          <w:tcPr>
            <w:tcW w:type="dxa" w:w="1784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98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Digital Skills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Success story 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please 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Page No: 5 and Annexure-III at the end)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76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operations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social media tools for collaboration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engagement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digital devices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MS Office 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538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AutoCAD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Motivational Lecture 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see Page No: 4)</w:t>
            </w:r>
          </w:p>
          <w:p>
            <w:pPr>
              <w:autoSpaceDN w:val="0"/>
              <w:autoSpaceDE w:val="0"/>
              <w:widowControl/>
              <w:spacing w:line="245" w:lineRule="auto" w:before="250" w:after="0"/>
              <w:ind w:left="106" w:right="302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Drafting Settings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2D Drawings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3D Drawings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7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Workplace ethics (See Workplace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Guide at Appendix-B) 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0" w:lineRule="exact" w:before="0" w:after="0"/>
              <w:ind w:left="288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8 </w:t>
            </w:r>
          </w:p>
          <w:p>
            <w:pPr>
              <w:autoSpaceDN w:val="0"/>
              <w:autoSpaceDE w:val="0"/>
              <w:widowControl/>
              <w:spacing w:line="276" w:lineRule="exact" w:before="558" w:after="0"/>
              <w:ind w:left="144" w:right="144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4426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0" w:right="864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Practices - II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Success story 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please 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Page No: 5 and Annexure-III at the end)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74" w:after="2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subgrade, base, and bedding course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Lay paving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.000000000000114" w:type="dxa"/>
            </w:tblPr>
            <w:tblGrid>
              <w:gridCol w:w="889"/>
              <w:gridCol w:w="889"/>
              <w:gridCol w:w="889"/>
              <w:gridCol w:w="889"/>
              <w:gridCol w:w="889"/>
              <w:gridCol w:w="889"/>
            </w:tblGrid>
            <w:tr>
              <w:trPr>
                <w:trHeight w:hRule="exact" w:val="294"/>
              </w:trPr>
              <w:tc>
                <w:tcPr>
                  <w:tcW w:type="dxa" w:w="306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2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>R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einforced concrete work </w:t>
                  </w:r>
                </w:p>
              </w:tc>
              <w:tc>
                <w:tcPr>
                  <w:tcW w:type="dxa" w:w="6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318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w.r.t. </w:t>
                  </w:r>
                </w:p>
              </w:tc>
              <w:tc>
                <w:tcPr>
                  <w:tcW w:type="dxa" w:w="11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318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material </w:t>
                  </w:r>
                </w:p>
              </w:tc>
              <w:tc>
                <w:tcPr>
                  <w:tcW w:type="dxa" w:w="3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318" w:after="0"/>
                    <w:ind w:left="0" w:right="1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  <w:tr>
              <w:trPr>
                <w:trHeight w:hRule="exact" w:val="298"/>
              </w:trPr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sketches </w:t>
                  </w:r>
                </w:p>
              </w:tc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11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bridges </w:t>
                  </w:r>
                </w:p>
              </w:tc>
              <w:tc>
                <w:tcPr>
                  <w:tcW w:type="dxa" w:w="889"/>
                  <w:vMerge/>
                  <w:tcBorders/>
                </w:tcPr>
                <w:p/>
              </w:tc>
              <w:tc>
                <w:tcPr>
                  <w:tcW w:type="dxa" w:w="889"/>
                  <w:vMerge/>
                  <w:tcBorders/>
                </w:tcPr>
                <w:p/>
              </w:tc>
              <w:tc>
                <w:tcPr>
                  <w:tcW w:type="dxa" w:w="889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45" w:lineRule="auto" w:before="4" w:after="0"/>
              <w:ind w:left="106" w:right="1008" w:firstLine="246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sketches of permanent Way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sketches of station yards and signal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sketches of canals and head works 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0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9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10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11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12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13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2 </w:t>
            </w:r>
          </w:p>
        </w:tc>
      </w:tr>
      <w:tr>
        <w:trPr>
          <w:trHeight w:hRule="exact" w:val="3600"/>
        </w:trPr>
        <w:tc>
          <w:tcPr>
            <w:tcW w:type="dxa" w:w="1636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412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Soil Testing </w:t>
            </w:r>
          </w:p>
        </w:tc>
        <w:tc>
          <w:tcPr>
            <w:tcW w:type="dxa" w:w="533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Motivational Lecture 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 Page No: 4) </w:t>
            </w:r>
          </w:p>
          <w:p>
            <w:pPr>
              <w:autoSpaceDN w:val="0"/>
              <w:autoSpaceDE w:val="0"/>
              <w:widowControl/>
              <w:spacing w:line="245" w:lineRule="auto" w:before="276" w:after="0"/>
              <w:ind w:left="106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Properties of soil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Atterberg’s Limits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Classify Soils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soil compaction tests in field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soil compaction tests in lab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permeability of soil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shear strength of soil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California Bearing Tests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bearing capacity of soil </w:t>
            </w:r>
          </w:p>
        </w:tc>
        <w:tc>
          <w:tcPr>
            <w:tcW w:type="dxa" w:w="178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52" w:lineRule="exact" w:before="0" w:after="0"/>
              <w:ind w:left="350" w:right="274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14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15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16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17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18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19 </w:t>
            </w:r>
          </w:p>
        </w:tc>
      </w:tr>
    </w:tbl>
    <w:p>
      <w:pPr>
        <w:autoSpaceDN w:val="0"/>
        <w:autoSpaceDE w:val="0"/>
        <w:widowControl/>
        <w:spacing w:line="17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8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1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9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798"/>
        <w:gridCol w:w="2798"/>
        <w:gridCol w:w="2798"/>
        <w:gridCol w:w="2798"/>
      </w:tblGrid>
      <w:tr>
        <w:trPr>
          <w:trHeight w:hRule="exact" w:val="1112"/>
        </w:trPr>
        <w:tc>
          <w:tcPr>
            <w:tcW w:type="dxa" w:w="1636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12"/>
            <w:tcBorders>
              <w:start w:sz="4.0" w:val="single" w:color="#000000"/>
              <w:top w:sz="3.199999999999988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334"/>
            <w:tcBorders>
              <w:start w:sz="3.2000000000000455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7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Workplace ethics (See details at annexure II)</w:t>
            </w:r>
          </w:p>
        </w:tc>
        <w:tc>
          <w:tcPr>
            <w:tcW w:type="dxa" w:w="1784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4708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Concrete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Technology 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Properties of Fresh Concrete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Quality Tests on Fine Aggregates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Concrete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Quality tests on Coarse Aggregates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Concrete Mix Design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Q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uality tests for Cement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Destructive Tests on Hardened Concrete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Concrete Mix Design 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84" w:lineRule="exact" w:before="62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20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21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22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23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24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25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4146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and Waste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Testing 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Motivational Lecture 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please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3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 Page No: 4) </w:t>
            </w:r>
          </w:p>
          <w:p>
            <w:pPr>
              <w:autoSpaceDN w:val="0"/>
              <w:autoSpaceDE w:val="0"/>
              <w:widowControl/>
              <w:spacing w:line="238" w:lineRule="auto" w:before="276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Inorganic Matters in Water and Wastewater.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Organic Matters in Water and Wastewater </w:t>
            </w:r>
          </w:p>
          <w:p>
            <w:pPr>
              <w:autoSpaceDN w:val="0"/>
              <w:tabs>
                <w:tab w:pos="1550" w:val="left"/>
                <w:tab w:pos="3440" w:val="left"/>
                <w:tab w:pos="3934" w:val="left"/>
                <w:tab w:pos="4820" w:val="left"/>
              </w:tabs>
              <w:autoSpaceDE w:val="0"/>
              <w:widowControl/>
              <w:spacing w:line="240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Physical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3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wastewater.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.000000000000114" w:type="dxa"/>
            </w:tblPr>
            <w:tblGrid>
              <w:gridCol w:w="1333"/>
              <w:gridCol w:w="1333"/>
              <w:gridCol w:w="1333"/>
              <w:gridCol w:w="1333"/>
            </w:tblGrid>
            <w:tr>
              <w:trPr>
                <w:trHeight w:hRule="exact" w:val="294"/>
              </w:trPr>
              <w:tc>
                <w:tcPr>
                  <w:tcW w:type="dxa" w:w="468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2" w:after="0"/>
                    <w:ind w:left="68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Hardness in Water and Wastewater </w:t>
                  </w:r>
                </w:p>
              </w:tc>
              <w:tc>
                <w:tcPr>
                  <w:tcW w:type="dxa" w:w="5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318" w:after="0"/>
                    <w:ind w:left="10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  <w:tr>
              <w:trPr>
                <w:trHeight w:hRule="exact" w:val="298"/>
              </w:trPr>
              <w:tc>
                <w:tcPr>
                  <w:tcW w:type="dxa" w:w="2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Bacteriological </w:t>
                  </w:r>
                </w:p>
              </w:tc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Impurities </w:t>
                  </w:r>
                </w:p>
              </w:tc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Water </w:t>
                  </w:r>
                </w:p>
              </w:tc>
              <w:tc>
                <w:tcPr>
                  <w:tcW w:type="dxa" w:w="1333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33" w:lineRule="auto" w:before="4" w:after="0"/>
              <w:ind w:left="3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Wastewater. 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74" w:lineRule="exact" w:before="66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26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27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28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29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30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180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 Skills </w:t>
            </w:r>
          </w:p>
        </w:tc>
        <w:tc>
          <w:tcPr>
            <w:tcW w:type="dxa" w:w="53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Success story (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further detail please 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Page No: 5 and Annexure-III at the end) </w:t>
            </w:r>
          </w:p>
          <w:p>
            <w:pPr>
              <w:autoSpaceDN w:val="0"/>
              <w:autoSpaceDE w:val="0"/>
              <w:widowControl/>
              <w:spacing w:line="245" w:lineRule="auto" w:before="276" w:after="0"/>
              <w:ind w:left="106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 workforce planning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Undertake project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Trends in career development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 safety in an office environment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development of workplace documents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Professionalism in the workplace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schedules and meetings </w:t>
            </w:r>
          </w:p>
        </w:tc>
        <w:tc>
          <w:tcPr>
            <w:tcW w:type="dxa" w:w="17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72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Test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</w:t>
            </w:r>
          </w:p>
        </w:tc>
      </w:tr>
      <w:tr>
        <w:trPr>
          <w:trHeight w:hRule="exact" w:val="304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9530"/>
            <w:gridSpan w:val="3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Mid Term Examination </w:t>
            </w:r>
          </w:p>
        </w:tc>
      </w:tr>
    </w:tbl>
    <w:p>
      <w:pPr>
        <w:autoSpaceDN w:val="0"/>
        <w:autoSpaceDE w:val="0"/>
        <w:widowControl/>
        <w:spacing w:line="15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4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5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10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798"/>
        <w:gridCol w:w="2798"/>
        <w:gridCol w:w="2798"/>
        <w:gridCol w:w="2798"/>
      </w:tblGrid>
      <w:tr>
        <w:trPr>
          <w:trHeight w:hRule="exact" w:val="4980"/>
        </w:trPr>
        <w:tc>
          <w:tcPr>
            <w:tcW w:type="dxa" w:w="1636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412"/>
            <w:tcBorders>
              <w:start w:sz="4.0" w:val="single" w:color="#000000"/>
              <w:top w:sz="3.199999999999988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Highway Materials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</w:t>
            </w:r>
          </w:p>
        </w:tc>
        <w:tc>
          <w:tcPr>
            <w:tcW w:type="dxa" w:w="5484"/>
            <w:tcBorders>
              <w:start w:sz="3.2000000000000455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(For further detail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 Page No: 4)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8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hysical properties of the road metal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Strength Properties of road Metal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California bearing ratio of Road Base and Sub-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properties of bitumen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Bituminous content in a pavement sample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Mix Design by Marshall Method </w:t>
            </w:r>
          </w:p>
          <w:p>
            <w:pPr>
              <w:autoSpaceDN w:val="0"/>
              <w:autoSpaceDE w:val="0"/>
              <w:widowControl/>
              <w:spacing w:line="240" w:lineRule="auto" w:before="552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Workplace ethics (See details at annexure II) </w:t>
            </w:r>
          </w:p>
        </w:tc>
        <w:tc>
          <w:tcPr>
            <w:tcW w:type="dxa" w:w="1634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52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31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32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33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34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35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35A </w:t>
            </w:r>
          </w:p>
          <w:p>
            <w:pPr>
              <w:autoSpaceDN w:val="0"/>
              <w:autoSpaceDE w:val="0"/>
              <w:widowControl/>
              <w:spacing w:line="276" w:lineRule="exact" w:before="554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484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Masonry Materials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Testing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6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Physical Test for Brick &amp; Block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Chemical Test for Brick &amp; Block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Strength Test for Bricks &amp; Blocks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Physical Test for Lime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Chemical Test of lime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Strength Test for lime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Physical Test for Stones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Chemical Test of stones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Strength Test for stones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7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(For further detail please 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Page No: 5 and Annexure-III at the end)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50" w:lineRule="exact" w:before="0" w:after="0"/>
              <w:ind w:left="272" w:right="202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36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37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38 </w:t>
            </w:r>
          </w:p>
          <w:p>
            <w:pPr>
              <w:autoSpaceDN w:val="0"/>
              <w:autoSpaceDE w:val="0"/>
              <w:widowControl/>
              <w:spacing w:line="276" w:lineRule="exact" w:before="554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876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10" w:val="left"/>
              </w:tabs>
              <w:autoSpaceDE w:val="0"/>
              <w:widowControl/>
              <w:spacing w:line="230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Properties </w:t>
            </w:r>
          </w:p>
          <w:p>
            <w:pPr>
              <w:autoSpaceDN w:val="0"/>
              <w:autoSpaceDE w:val="0"/>
              <w:widowControl/>
              <w:spacing w:line="233" w:lineRule="auto" w:before="1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Timber 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(For further detail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 Page No: 4)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7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Strength Test on wood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ardness and impact timber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roperties and types of locally manufactured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timber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calculations of timber </w:t>
            </w:r>
          </w:p>
          <w:p>
            <w:pPr>
              <w:autoSpaceDN w:val="0"/>
              <w:autoSpaceDE w:val="0"/>
              <w:widowControl/>
              <w:spacing w:line="240" w:lineRule="auto" w:before="27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Workplace ethics (See details at annexure II)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86" w:val="left"/>
                <w:tab w:pos="248" w:val="left"/>
                <w:tab w:pos="272" w:val="left"/>
              </w:tabs>
              <w:autoSpaceDE w:val="0"/>
              <w:widowControl/>
              <w:spacing w:line="428" w:lineRule="exact" w:before="0" w:after="0"/>
              <w:ind w:left="148" w:right="0" w:firstLine="0"/>
              <w:jc w:val="left"/>
            </w:pPr>
            <w:r>
              <w:tab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39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40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41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41A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4 </w:t>
            </w:r>
          </w:p>
        </w:tc>
      </w:tr>
      <w:tr>
        <w:trPr>
          <w:trHeight w:hRule="exact" w:val="1162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Calibration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 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Standard Calibration of pH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Standard Calibration of Weighing Balance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Standard Calibration of Pressure Gauge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0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42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43 </w:t>
            </w:r>
          </w:p>
        </w:tc>
      </w:tr>
    </w:tbl>
    <w:p>
      <w:pPr>
        <w:autoSpaceDN w:val="0"/>
        <w:autoSpaceDE w:val="0"/>
        <w:widowControl/>
        <w:spacing w:line="10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4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5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11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798"/>
        <w:gridCol w:w="2798"/>
        <w:gridCol w:w="2798"/>
        <w:gridCol w:w="2798"/>
      </w:tblGrid>
      <w:tr>
        <w:trPr>
          <w:trHeight w:hRule="exact" w:val="3976"/>
        </w:trPr>
        <w:tc>
          <w:tcPr>
            <w:tcW w:type="dxa" w:w="1636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12"/>
            <w:tcBorders>
              <w:start w:sz="4.0" w:val="single" w:color="#000000"/>
              <w:top w:sz="3.199999999999988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5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Plant Supervision</w:t>
            </w:r>
          </w:p>
          <w:p>
            <w:pPr>
              <w:autoSpaceDN w:val="0"/>
              <w:autoSpaceDE w:val="0"/>
              <w:widowControl/>
              <w:spacing w:line="233" w:lineRule="auto" w:before="163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 Management </w:t>
            </w:r>
          </w:p>
        </w:tc>
        <w:tc>
          <w:tcPr>
            <w:tcW w:type="dxa" w:w="5484"/>
            <w:tcBorders>
              <w:start w:sz="3.2000000000000455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Supervision of Operations of concrete Batching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Plants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7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Supervision of Operations of Asphalt Concrete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Supervision of Operations of Crushing Plants </w:t>
            </w:r>
          </w:p>
          <w:p>
            <w:pPr>
              <w:autoSpaceDN w:val="0"/>
              <w:autoSpaceDE w:val="0"/>
              <w:widowControl/>
              <w:spacing w:line="240" w:lineRule="auto" w:before="27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Air Pollution </w:t>
            </w:r>
          </w:p>
          <w:p>
            <w:pPr>
              <w:autoSpaceDN w:val="0"/>
              <w:autoSpaceDE w:val="0"/>
              <w:widowControl/>
              <w:spacing w:line="245" w:lineRule="auto" w:before="268" w:after="0"/>
              <w:ind w:left="106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Noise Pollution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Safety at Construction Site.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7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(For further detail please 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Page No: 5 and Annexure-III at the end) </w:t>
            </w:r>
          </w:p>
        </w:tc>
        <w:tc>
          <w:tcPr>
            <w:tcW w:type="dxa" w:w="1634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8" w:lineRule="exact" w:before="0" w:after="0"/>
              <w:ind w:left="272" w:right="202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44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45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46 </w:t>
            </w:r>
          </w:p>
          <w:p>
            <w:pPr>
              <w:autoSpaceDN w:val="0"/>
              <w:autoSpaceDE w:val="0"/>
              <w:widowControl/>
              <w:spacing w:line="276" w:lineRule="exact" w:before="832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4854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" w:after="0"/>
              <w:ind w:left="104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 </w:t>
            </w:r>
          </w:p>
          <w:p>
            <w:pPr>
              <w:autoSpaceDN w:val="0"/>
              <w:autoSpaceDE w:val="0"/>
              <w:widowControl/>
              <w:spacing w:line="233" w:lineRule="auto" w:before="275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Job search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(For further detail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 Page No: 4) </w:t>
            </w:r>
          </w:p>
          <w:p>
            <w:pPr>
              <w:autoSpaceDN w:val="0"/>
              <w:autoSpaceDE w:val="0"/>
              <w:widowControl/>
              <w:spacing w:line="238" w:lineRule="auto" w:before="276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Geotechnical Site Investigations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7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sampling, inspections and field testing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 sites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inspection of construction materials, products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&amp; processes.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106" w:right="172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construction faults in buildings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maintenance plan for roads </w:t>
            </w:r>
          </w:p>
          <w:p>
            <w:pPr>
              <w:autoSpaceDN w:val="0"/>
              <w:autoSpaceDE w:val="0"/>
              <w:widowControl/>
              <w:spacing w:line="238" w:lineRule="auto" w:before="27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market&amp; job search </w:t>
            </w:r>
          </w:p>
          <w:p>
            <w:pPr>
              <w:autoSpaceDN w:val="0"/>
              <w:autoSpaceDE w:val="0"/>
              <w:widowControl/>
              <w:spacing w:line="238" w:lineRule="auto" w:before="28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related skills.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106" w:right="273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Interpersonal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skills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8" w:lineRule="exact" w:before="0" w:after="0"/>
              <w:ind w:left="272" w:right="202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47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48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49 </w:t>
            </w:r>
          </w:p>
          <w:p>
            <w:pPr>
              <w:autoSpaceDN w:val="0"/>
              <w:autoSpaceDE w:val="0"/>
              <w:widowControl/>
              <w:spacing w:line="276" w:lineRule="exact" w:before="832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216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Hydraulics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Engineering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6" w:right="216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Hydrostatic pressure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Hydro kinematic Principles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7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(For further detail please 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Page No: 5 and Annexure-III at the end)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50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51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498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Lab Management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(For further detail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 Page No: 4) </w:t>
            </w:r>
          </w:p>
          <w:p>
            <w:pPr>
              <w:autoSpaceDN w:val="0"/>
              <w:autoSpaceDE w:val="0"/>
              <w:widowControl/>
              <w:spacing w:line="238" w:lineRule="auto" w:before="27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laboratory work. </w:t>
            </w:r>
          </w:p>
          <w:p>
            <w:pPr>
              <w:autoSpaceDN w:val="0"/>
              <w:autoSpaceDE w:val="0"/>
              <w:widowControl/>
              <w:spacing w:line="238" w:lineRule="auto" w:before="28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laboratory quality control procedures.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quality system and continuous improvement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processes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52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53 </w:t>
            </w:r>
          </w:p>
          <w:p>
            <w:pPr>
              <w:autoSpaceDN w:val="0"/>
              <w:autoSpaceDE w:val="0"/>
              <w:widowControl/>
              <w:spacing w:line="274" w:lineRule="exact" w:before="834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5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4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5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12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798"/>
        <w:gridCol w:w="2798"/>
        <w:gridCol w:w="2798"/>
        <w:gridCol w:w="2798"/>
      </w:tblGrid>
      <w:tr>
        <w:trPr>
          <w:trHeight w:hRule="exact" w:val="1566"/>
        </w:trPr>
        <w:tc>
          <w:tcPr>
            <w:tcW w:type="dxa" w:w="1636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12"/>
            <w:tcBorders>
              <w:start w:sz="4.0" w:val="single" w:color="#000000"/>
              <w:top w:sz="3.199999999999988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3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search </w:t>
            </w:r>
          </w:p>
        </w:tc>
        <w:tc>
          <w:tcPr>
            <w:tcW w:type="dxa" w:w="5484"/>
            <w:tcBorders>
              <w:start w:sz="3.2000000000000455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7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Session on CV Building. </w:t>
            </w:r>
          </w:p>
          <w:p>
            <w:pPr>
              <w:autoSpaceDN w:val="0"/>
              <w:autoSpaceDE w:val="0"/>
              <w:widowControl/>
              <w:spacing w:line="238" w:lineRule="auto" w:before="27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make notable CV. </w:t>
            </w:r>
          </w:p>
          <w:p>
            <w:pPr>
              <w:autoSpaceDN w:val="0"/>
              <w:autoSpaceDE w:val="0"/>
              <w:widowControl/>
              <w:spacing w:line="238" w:lineRule="auto" w:before="2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Dos and Don’ts of CV making. </w:t>
            </w:r>
          </w:p>
        </w:tc>
        <w:tc>
          <w:tcPr>
            <w:tcW w:type="dxa" w:w="1634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72" w:after="0"/>
              <w:ind w:left="288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5 </w:t>
            </w:r>
          </w:p>
        </w:tc>
      </w:tr>
      <w:tr>
        <w:trPr>
          <w:trHeight w:hRule="exact" w:val="4978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902" w:val="left"/>
              </w:tabs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of Concrete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Structures-I 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NDT by rebound hammer and Rebar Detector tests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Ultrasonic pulse velocity and Penetration Tests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(Windsor Probe)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NDT Pull out Test and Profometer test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NDT by rebound hammer and Rebar Detector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RCC bridges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Ultrasonic pulse velocity and Penetration Tests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(Windsor Probe) on concrete bridges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NDT Pull out Test and Profometer test on RCC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bridges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68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54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55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56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57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58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59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59A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044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902" w:val="left"/>
              </w:tabs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autoSpaceDE w:val="0"/>
              <w:widowControl/>
              <w:spacing w:line="233" w:lineRule="auto" w:before="5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of Concrete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Structures-II 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Flat Jack Test and Impulse Radar Test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Stress rupture Test and Creep Test on pipes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Full Notch Creep Test and Small-scale steady-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state test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Tensile Test, Compression Test and Leakage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Detection Test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hydraulic pressure test and 3 edge bearing test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RCC pipes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8" w:lineRule="exact" w:before="0" w:after="0"/>
              <w:ind w:left="272" w:right="202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60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61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62 </w:t>
            </w:r>
          </w:p>
          <w:p>
            <w:pPr>
              <w:autoSpaceDN w:val="0"/>
              <w:autoSpaceDE w:val="0"/>
              <w:widowControl/>
              <w:spacing w:line="276" w:lineRule="exact" w:before="554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874"/>
        </w:trPr>
        <w:tc>
          <w:tcPr>
            <w:tcW w:type="dxa" w:w="1636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412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902" w:val="left"/>
              </w:tabs>
              <w:autoSpaceDE w:val="0"/>
              <w:widowControl/>
              <w:spacing w:line="230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tabs>
                <w:tab w:pos="1224" w:val="left"/>
                <w:tab w:pos="1758" w:val="left"/>
              </w:tabs>
              <w:autoSpaceDE w:val="0"/>
              <w:widowControl/>
              <w:spacing w:line="233" w:lineRule="auto" w:before="5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Steel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Structures-I</w:t>
            </w:r>
          </w:p>
        </w:tc>
        <w:tc>
          <w:tcPr>
            <w:tcW w:type="dxa" w:w="54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Hardness Test on metals using Rockwell Method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Hardness Test on metals using Brinell Method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Impact test on metals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bending test on metals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Tensile Test on Metals Using Young’s Modulus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Apparatus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Tensile Test on Metals Using UTM</w:t>
            </w:r>
          </w:p>
        </w:tc>
        <w:tc>
          <w:tcPr>
            <w:tcW w:type="dxa" w:w="163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52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63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64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65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66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67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68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4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5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13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798"/>
        <w:gridCol w:w="2798"/>
        <w:gridCol w:w="2798"/>
        <w:gridCol w:w="2798"/>
      </w:tblGrid>
      <w:tr>
        <w:trPr>
          <w:trHeight w:hRule="exact" w:val="856"/>
        </w:trPr>
        <w:tc>
          <w:tcPr>
            <w:tcW w:type="dxa" w:w="1636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12"/>
            <w:tcBorders>
              <w:start w:sz="4.0" w:val="single" w:color="#000000"/>
              <w:top w:sz="3.199999999999988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484"/>
            <w:tcBorders>
              <w:start w:sz="3.2000000000000455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34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510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902" w:val="left"/>
              </w:tabs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tabs>
                <w:tab w:pos="1224" w:val="left"/>
                <w:tab w:pos="1758" w:val="left"/>
              </w:tabs>
              <w:autoSpaceDE w:val="0"/>
              <w:widowControl/>
              <w:spacing w:line="233" w:lineRule="auto" w:before="5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Steel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Structures-II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Torsion Tests on metals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Radiographic and Ultrasonic Testing on Steel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Bridges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Dye Penetrant Inspection or Liquid Penetrant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Inspection (LPI) on Steel Bridges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Magnetic Particle Inspection on Steel Bridges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Eddy Current Testing on Steel Bridges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Visual Inspection on Steel Bridges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4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69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6 </w:t>
            </w:r>
          </w:p>
        </w:tc>
      </w:tr>
      <w:tr>
        <w:trPr>
          <w:trHeight w:hRule="exact" w:val="3956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Entrepreneurial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Motivational Lecture (For further detail please 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Page No: 4) </w:t>
            </w:r>
          </w:p>
          <w:p>
            <w:pPr>
              <w:autoSpaceDN w:val="0"/>
              <w:autoSpaceDE w:val="0"/>
              <w:widowControl/>
              <w:spacing w:line="240" w:lineRule="auto" w:before="25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Micro Business Opportunities </w:t>
            </w:r>
          </w:p>
          <w:p>
            <w:pPr>
              <w:autoSpaceDN w:val="0"/>
              <w:autoSpaceDE w:val="0"/>
              <w:widowControl/>
              <w:spacing w:line="245" w:lineRule="auto" w:before="250" w:after="0"/>
              <w:ind w:left="106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Micro Business Proposal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Business Plan.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106" w:right="172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Finances for The Micro Business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Human Resources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Products and Services.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106" w:right="230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Business Performance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Resolving Business Issues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4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Success story (For further detail please see Page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No: 5 and Annexure-III at the end)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1636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12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4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63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1636"/>
            <w:tcBorders>
              <w:start w:sz="3.1999999999999886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412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PROJECT </w:t>
            </w:r>
          </w:p>
        </w:tc>
        <w:tc>
          <w:tcPr>
            <w:tcW w:type="dxa" w:w="548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Final Project Demonstration/Examination </w:t>
            </w:r>
          </w:p>
        </w:tc>
        <w:tc>
          <w:tcPr>
            <w:tcW w:type="dxa" w:w="163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72"/>
        </w:trPr>
        <w:tc>
          <w:tcPr>
            <w:tcW w:type="dxa" w:w="163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4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Success Stories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Final Assessment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project </w:t>
            </w:r>
          </w:p>
        </w:tc>
        <w:tc>
          <w:tcPr>
            <w:tcW w:type="dxa" w:w="54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32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Motivational Lecture (For further detail please 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Page No: 4) </w:t>
            </w:r>
          </w:p>
          <w:p>
            <w:pPr>
              <w:autoSpaceDN w:val="0"/>
              <w:tabs>
                <w:tab w:pos="352" w:val="left"/>
              </w:tabs>
              <w:autoSpaceDE w:val="0"/>
              <w:widowControl/>
              <w:spacing w:line="245" w:lineRule="auto" w:before="25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Success story (For further detail please see Page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No: 5 and Annexure-III at the end) </w:t>
            </w:r>
          </w:p>
        </w:tc>
        <w:tc>
          <w:tcPr>
            <w:tcW w:type="dxa" w:w="16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7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Assessment </w:t>
            </w:r>
          </w:p>
        </w:tc>
      </w:tr>
    </w:tbl>
    <w:p>
      <w:pPr>
        <w:autoSpaceDN w:val="0"/>
        <w:autoSpaceDE w:val="0"/>
        <w:widowControl/>
        <w:spacing w:line="349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.00000000000001" w:type="dxa"/>
      </w:tblPr>
      <w:tblGrid>
        <w:gridCol w:w="5597"/>
        <w:gridCol w:w="5597"/>
      </w:tblGrid>
      <w:tr>
        <w:trPr>
          <w:trHeight w:hRule="exact" w:val="324"/>
        </w:trPr>
        <w:tc>
          <w:tcPr>
            <w:tcW w:type="dxa" w:w="564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28" w:right="0" w:firstLine="0"/>
              <w:jc w:val="lef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FVTLM004 </w:t>
            </w:r>
          </w:p>
        </w:tc>
        <w:tc>
          <w:tcPr>
            <w:tcW w:type="dxa" w:w="5358"/>
            <w:tcBorders>
              <w:top w:sz="22.400000000000546" w:val="single" w:color="#823A0A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94" w:after="0"/>
              <w:ind w:left="0" w:right="0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14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568" w:right="44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4"/>
        <w:ind w:left="0" w:right="0"/>
      </w:pPr>
    </w:p>
    <w:p>
      <w:pPr>
        <w:autoSpaceDN w:val="0"/>
        <w:tabs>
          <w:tab w:pos="8692" w:val="left"/>
        </w:tabs>
        <w:autoSpaceDE w:val="0"/>
        <w:widowControl/>
        <w:spacing w:line="362" w:lineRule="exact" w:before="0" w:after="0"/>
        <w:ind w:left="1176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Annexure-I: </w:t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Tasks For Certificate in Construction Material Testing </w:t>
      </w:r>
    </w:p>
    <w:p>
      <w:pPr>
        <w:autoSpaceDN w:val="0"/>
        <w:autoSpaceDE w:val="0"/>
        <w:widowControl/>
        <w:spacing w:line="240" w:lineRule="auto" w:before="88" w:after="90"/>
        <w:ind w:left="0" w:right="0" w:firstLine="0"/>
        <w:jc w:val="left"/>
      </w:pPr>
      <w:r>
        <w:drawing>
          <wp:inline xmlns:a="http://schemas.openxmlformats.org/drawingml/2006/main" xmlns:pic="http://schemas.openxmlformats.org/drawingml/2006/picture">
            <wp:extent cx="6654800" cy="635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54800" cy="63500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45"/>
        <w:gridCol w:w="2645"/>
        <w:gridCol w:w="2645"/>
        <w:gridCol w:w="2645"/>
      </w:tblGrid>
      <w:tr>
        <w:trPr>
          <w:trHeight w:hRule="exact" w:val="47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No.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74" w:after="0"/>
              <w:ind w:left="0" w:right="17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3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422"/>
        </w:trPr>
        <w:tc>
          <w:tcPr>
            <w:tcW w:type="dxa" w:w="141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 </w:t>
            </w:r>
          </w:p>
        </w:tc>
        <w:tc>
          <w:tcPr>
            <w:tcW w:type="dxa" w:w="25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Sampling of Materials </w:t>
            </w:r>
          </w:p>
        </w:tc>
        <w:tc>
          <w:tcPr>
            <w:tcW w:type="dxa" w:w="510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sampling of construction materials. </w:t>
            </w:r>
          </w:p>
        </w:tc>
        <w:tc>
          <w:tcPr>
            <w:tcW w:type="dxa" w:w="1422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 </w:t>
            </w:r>
          </w:p>
        </w:tc>
      </w:tr>
      <w:tr>
        <w:trPr>
          <w:trHeight w:hRule="exact" w:val="56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Basic Drawing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Dimensioning on Drawings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developing symbol of engineering drawing.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 </w:t>
            </w:r>
          </w:p>
        </w:tc>
      </w:tr>
      <w:tr>
        <w:trPr>
          <w:trHeight w:hRule="exact" w:val="65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Plumbing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cutting, threading &amp; reaming of pipes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Install plumbing fixtures.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Week-3 </w:t>
            </w:r>
          </w:p>
        </w:tc>
      </w:tr>
      <w:tr>
        <w:trPr>
          <w:trHeight w:hRule="exact" w:val="32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Electric Installations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Basic Electric Installations 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4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 Lab Testing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021"/>
              <w:gridCol w:w="1021"/>
              <w:gridCol w:w="1021"/>
              <w:gridCol w:w="1021"/>
              <w:gridCol w:w="1021"/>
            </w:tblGrid>
            <w:tr>
              <w:trPr>
                <w:trHeight w:hRule="exact" w:val="296"/>
              </w:trPr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Conduct </w:t>
                  </w:r>
                </w:p>
              </w:tc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laboratory </w:t>
                  </w:r>
                </w:p>
              </w:tc>
              <w:tc>
                <w:tcPr>
                  <w:tcW w:type="dxa" w:w="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work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" w:after="0"/>
                    <w:ind w:left="16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testing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 materials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Week-4 </w:t>
            </w:r>
          </w:p>
        </w:tc>
      </w:tr>
      <w:tr>
        <w:trPr>
          <w:trHeight w:hRule="exact" w:val="64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Digital Skills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computer operations and Operate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MS Word applications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Week-6 </w:t>
            </w:r>
          </w:p>
        </w:tc>
      </w:tr>
      <w:tr>
        <w:trPr>
          <w:trHeight w:hRule="exact" w:val="64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0" w:val="left"/>
              </w:tabs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Engineering </w:t>
            </w:r>
          </w:p>
          <w:p>
            <w:pPr>
              <w:autoSpaceDN w:val="0"/>
              <w:autoSpaceDE w:val="0"/>
              <w:widowControl/>
              <w:spacing w:line="233" w:lineRule="auto" w:before="5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Drawings.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6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2D Drawings.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Week-7 </w:t>
            </w:r>
          </w:p>
        </w:tc>
      </w:tr>
      <w:tr>
        <w:trPr>
          <w:trHeight w:hRule="exact" w:val="64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0" w:val="left"/>
              </w:tabs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Engineering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Drawings.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6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3D Drawings. 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4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subgrade, base,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bedding course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subgrade, base, and bedding course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paving.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Week-8 </w:t>
            </w:r>
          </w:p>
        </w:tc>
      </w:tr>
      <w:tr>
        <w:trPr>
          <w:trHeight w:hRule="exact" w:val="648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7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bridges w.r.t. material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construction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7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sketches of bridges w.r.t. material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 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permanent Way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sketches of permanent Way 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42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851"/>
              <w:gridCol w:w="851"/>
              <w:gridCol w:w="851"/>
            </w:tblGrid>
            <w:tr>
              <w:trPr>
                <w:trHeight w:hRule="exact" w:val="296"/>
              </w:trPr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station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yards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14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signal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Produce sketches of station yards and signal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48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851"/>
              <w:gridCol w:w="851"/>
              <w:gridCol w:w="851"/>
            </w:tblGrid>
            <w:tr>
              <w:trPr>
                <w:trHeight w:hRule="exact" w:val="296"/>
              </w:trPr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canals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15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head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Produce sketches of canals and head works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8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Properties of soil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Basic Properties of soil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Week-9 </w:t>
            </w:r>
          </w:p>
        </w:tc>
      </w:tr>
      <w:tr>
        <w:trPr>
          <w:trHeight w:hRule="exact" w:val="32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Atterberg’s Limits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Atterberg’s Limits 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4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soil compaction tests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Conduct soil compaction tests in field and lab.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48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17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14" w:val="left"/>
              </w:tabs>
              <w:autoSpaceDE w:val="0"/>
              <w:widowControl/>
              <w:spacing w:line="230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California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Bearing </w:t>
            </w:r>
          </w:p>
          <w:p>
            <w:pPr>
              <w:autoSpaceDN w:val="0"/>
              <w:autoSpaceDE w:val="0"/>
              <w:widowControl/>
              <w:spacing w:line="233" w:lineRule="auto" w:before="5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Tests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 California Bearing Tests 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4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permeability of soil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permeability of soil 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4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shear strength of soil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the shear strength of soil 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48"/>
        </w:trPr>
        <w:tc>
          <w:tcPr>
            <w:tcW w:type="dxa" w:w="141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</w:t>
            </w:r>
          </w:p>
        </w:tc>
        <w:tc>
          <w:tcPr>
            <w:tcW w:type="dxa" w:w="255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7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Properties of Fresh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Concrete </w:t>
            </w:r>
          </w:p>
        </w:tc>
        <w:tc>
          <w:tcPr>
            <w:tcW w:type="dxa" w:w="510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 the Properties of Fresh Concrete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Week-10 </w:t>
            </w:r>
          </w:p>
        </w:tc>
      </w:tr>
      <w:tr>
        <w:trPr>
          <w:trHeight w:hRule="exact" w:val="960"/>
        </w:trPr>
        <w:tc>
          <w:tcPr>
            <w:tcW w:type="dxa" w:w="14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 </w:t>
            </w:r>
          </w:p>
        </w:tc>
        <w:tc>
          <w:tcPr>
            <w:tcW w:type="dxa" w:w="255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Quality Tests on Fine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Aggregates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Concrete. </w:t>
            </w:r>
          </w:p>
        </w:tc>
        <w:tc>
          <w:tcPr>
            <w:tcW w:type="dxa" w:w="510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the Quality Tests on Fine Aggregates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Concrete. </w:t>
            </w:r>
          </w:p>
        </w:tc>
        <w:tc>
          <w:tcPr>
            <w:tcW w:type="dxa" w:w="264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58" w:after="0"/>
        <w:ind w:left="0" w:right="4732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15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4" w:right="698" w:bottom="360" w:left="96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0"/>
        <w:gridCol w:w="2630"/>
        <w:gridCol w:w="2630"/>
        <w:gridCol w:w="2630"/>
      </w:tblGrid>
      <w:tr>
        <w:trPr>
          <w:trHeight w:hRule="exact" w:val="46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No.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8" w:after="0"/>
              <w:ind w:left="0" w:right="17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3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1282"/>
        </w:trPr>
        <w:tc>
          <w:tcPr>
            <w:tcW w:type="dxa" w:w="1416"/>
            <w:tcBorders>
              <w:start w:sz="4.0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 </w:t>
            </w:r>
          </w:p>
        </w:tc>
        <w:tc>
          <w:tcPr>
            <w:tcW w:type="dxa" w:w="2552"/>
            <w:tcBorders>
              <w:start w:sz="4.0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60" w:val="left"/>
                <w:tab w:pos="2176" w:val="left"/>
              </w:tabs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</w:t>
            </w:r>
          </w:p>
          <w:p>
            <w:pPr>
              <w:autoSpaceDN w:val="0"/>
              <w:tabs>
                <w:tab w:pos="1216" w:val="left"/>
              </w:tabs>
              <w:autoSpaceDE w:val="0"/>
              <w:widowControl/>
              <w:spacing w:line="230" w:lineRule="auto" w:before="5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Coarse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Aggregates </w:t>
            </w:r>
          </w:p>
          <w:p>
            <w:pPr>
              <w:autoSpaceDN w:val="0"/>
              <w:tabs>
                <w:tab w:pos="742" w:val="left"/>
                <w:tab w:pos="2070" w:val="left"/>
              </w:tabs>
              <w:autoSpaceDE w:val="0"/>
              <w:widowControl/>
              <w:spacing w:line="233" w:lineRule="auto" w:before="5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Concrete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Mix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Design. </w:t>
            </w:r>
          </w:p>
        </w:tc>
        <w:tc>
          <w:tcPr>
            <w:tcW w:type="dxa" w:w="5104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Quality tests on Coarse Aggregates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Concrete Mix Design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42"/>
        </w:trPr>
        <w:tc>
          <w:tcPr>
            <w:tcW w:type="dxa" w:w="141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 </w:t>
            </w:r>
          </w:p>
        </w:tc>
        <w:tc>
          <w:tcPr>
            <w:tcW w:type="dxa" w:w="25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851"/>
              <w:gridCol w:w="851"/>
              <w:gridCol w:w="851"/>
            </w:tblGrid>
            <w:tr>
              <w:trPr>
                <w:trHeight w:hRule="exact" w:val="296"/>
              </w:trPr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6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quality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tests </w:t>
                  </w:r>
                </w:p>
              </w:tc>
              <w:tc>
                <w:tcPr>
                  <w:tcW w:type="dxa" w:w="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1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Cement </w:t>
            </w:r>
          </w:p>
        </w:tc>
        <w:tc>
          <w:tcPr>
            <w:tcW w:type="dxa" w:w="510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quality tests for Cement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64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Destructive Tests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Hardened Concrete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Destructive Tests on Hardened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Concrete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Concrete Mix Design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Evaluate Concrete Mix Design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1250"/>
        </w:trPr>
        <w:tc>
          <w:tcPr>
            <w:tcW w:type="dxa" w:w="141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 </w:t>
            </w:r>
          </w:p>
        </w:tc>
        <w:tc>
          <w:tcPr>
            <w:tcW w:type="dxa" w:w="25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38" w:val="left"/>
              </w:tabs>
              <w:autoSpaceDE w:val="0"/>
              <w:widowControl/>
              <w:spacing w:line="317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inorganic matters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wastewater. </w:t>
            </w:r>
          </w:p>
        </w:tc>
        <w:tc>
          <w:tcPr>
            <w:tcW w:type="dxa" w:w="510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the inorganic matters in water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wastewater.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Week-11 </w:t>
            </w:r>
          </w:p>
        </w:tc>
      </w:tr>
      <w:tr>
        <w:trPr>
          <w:trHeight w:hRule="exact" w:val="84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27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851"/>
              <w:gridCol w:w="851"/>
              <w:gridCol w:w="851"/>
            </w:tblGrid>
            <w:tr>
              <w:trPr>
                <w:trHeight w:hRule="exact" w:val="334"/>
              </w:trPr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organic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matters </w:t>
                  </w:r>
                </w:p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1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8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and wastewater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organic matters in water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wastewater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6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28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Physical </w:t>
            </w:r>
          </w:p>
          <w:p>
            <w:pPr>
              <w:autoSpaceDN w:val="0"/>
              <w:tabs>
                <w:tab w:pos="2252" w:val="left"/>
              </w:tabs>
              <w:autoSpaceDE w:val="0"/>
              <w:widowControl/>
              <w:spacing w:line="233" w:lineRule="auto" w:before="14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</w:t>
            </w:r>
          </w:p>
          <w:p>
            <w:pPr>
              <w:autoSpaceDN w:val="0"/>
              <w:tabs>
                <w:tab w:pos="2038" w:val="left"/>
              </w:tabs>
              <w:autoSpaceDE w:val="0"/>
              <w:widowControl/>
              <w:spacing w:line="233" w:lineRule="auto" w:before="15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autoSpaceDE w:val="0"/>
              <w:widowControl/>
              <w:spacing w:line="233" w:lineRule="auto" w:before="14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wastewater.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the Physical Characteristics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and wastewater.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29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Hardness in 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Wastewater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the Hardness in Water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Wastewater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4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30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4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bacteriological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impurities in 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Wastewater.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4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the bacteriological impurities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and Wastewater.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31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physical properties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road metal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the physical properties of the road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metal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Week-14 </w:t>
            </w:r>
          </w:p>
        </w:tc>
      </w:tr>
      <w:tr>
        <w:trPr>
          <w:trHeight w:hRule="exact" w:val="84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32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Strength Properties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road Metal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Strength Properties of road Metal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52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33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40" w:val="left"/>
              </w:tabs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California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bearing </w:t>
            </w:r>
          </w:p>
          <w:p>
            <w:pPr>
              <w:autoSpaceDN w:val="0"/>
              <w:autoSpaceDE w:val="0"/>
              <w:widowControl/>
              <w:spacing w:line="233" w:lineRule="auto" w:before="1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ratio of Road Base </w:t>
            </w:r>
          </w:p>
          <w:p>
            <w:pPr>
              <w:autoSpaceDN w:val="0"/>
              <w:autoSpaceDE w:val="0"/>
              <w:widowControl/>
              <w:spacing w:line="233" w:lineRule="auto" w:before="14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Sub-Base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4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California bearing ratio of Road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Base and Sub-Base .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34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Bituminous content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pavement sample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the bituminous content in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pavement sample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36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16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6" w:right="758" w:bottom="360" w:left="96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0"/>
        <w:gridCol w:w="2630"/>
        <w:gridCol w:w="2630"/>
        <w:gridCol w:w="2630"/>
      </w:tblGrid>
      <w:tr>
        <w:trPr>
          <w:trHeight w:hRule="exact" w:val="46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No.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8" w:after="0"/>
              <w:ind w:left="0" w:right="17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3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842"/>
        </w:trPr>
        <w:tc>
          <w:tcPr>
            <w:tcW w:type="dxa" w:w="1416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35 </w:t>
            </w:r>
          </w:p>
        </w:tc>
        <w:tc>
          <w:tcPr>
            <w:tcW w:type="dxa" w:w="255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851"/>
              <w:gridCol w:w="851"/>
              <w:gridCol w:w="851"/>
            </w:tblGrid>
            <w:tr>
              <w:trPr>
                <w:trHeight w:hRule="exact" w:val="332"/>
              </w:trPr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6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Mix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Design </w:t>
                  </w:r>
                </w:p>
              </w:tc>
              <w:tc>
                <w:tcPr>
                  <w:tcW w:type="dxa" w:w="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1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9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Marshall Method. </w:t>
            </w:r>
          </w:p>
        </w:tc>
        <w:tc>
          <w:tcPr>
            <w:tcW w:type="dxa" w:w="5104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the Mix Design by Marshall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Method. </w:t>
            </w:r>
          </w:p>
        </w:tc>
        <w:tc>
          <w:tcPr>
            <w:tcW w:type="dxa" w:w="1422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4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35A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your CV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6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Download professional CV template from any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site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3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rFonts w:ascii="Calibri" w:hAnsi="Calibri" w:eastAsia="Calibri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https://www.coolfreecv.com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Add contact details/profile links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5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36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42" w:val="left"/>
              </w:tabs>
              <w:autoSpaceDE w:val="0"/>
              <w:widowControl/>
              <w:spacing w:line="230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Physical,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Chemical </w:t>
            </w:r>
          </w:p>
          <w:p>
            <w:pPr>
              <w:autoSpaceDN w:val="0"/>
              <w:autoSpaceDE w:val="0"/>
              <w:widowControl/>
              <w:spacing w:line="233" w:lineRule="auto" w:before="1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Strength for Brick </w:t>
            </w:r>
          </w:p>
          <w:p>
            <w:pPr>
              <w:autoSpaceDN w:val="0"/>
              <w:autoSpaceDE w:val="0"/>
              <w:widowControl/>
              <w:spacing w:line="233" w:lineRule="auto" w:before="14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&amp; Block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4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Physical, Chemical and Strength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Brick &amp; Block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Week-15 </w:t>
            </w:r>
          </w:p>
        </w:tc>
      </w:tr>
      <w:tr>
        <w:trPr>
          <w:trHeight w:hRule="exact" w:val="836"/>
        </w:trPr>
        <w:tc>
          <w:tcPr>
            <w:tcW w:type="dxa" w:w="141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37 </w:t>
            </w:r>
          </w:p>
        </w:tc>
        <w:tc>
          <w:tcPr>
            <w:tcW w:type="dxa" w:w="255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42" w:val="left"/>
              </w:tabs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Physical,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Chemical </w:t>
            </w:r>
          </w:p>
          <w:p>
            <w:pPr>
              <w:autoSpaceDN w:val="0"/>
              <w:autoSpaceDE w:val="0"/>
              <w:widowControl/>
              <w:spacing w:line="230" w:lineRule="auto" w:before="1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Strength for Lime </w:t>
            </w:r>
          </w:p>
        </w:tc>
        <w:tc>
          <w:tcPr>
            <w:tcW w:type="dxa" w:w="5104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3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Physical, Chemical and Strength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Lime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5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38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42" w:val="left"/>
              </w:tabs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Physical,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Chemical </w:t>
            </w:r>
          </w:p>
          <w:p>
            <w:pPr>
              <w:autoSpaceDN w:val="0"/>
              <w:autoSpaceDE w:val="0"/>
              <w:widowControl/>
              <w:spacing w:line="233" w:lineRule="auto" w:before="1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Strength Test for </w:t>
            </w:r>
          </w:p>
          <w:p>
            <w:pPr>
              <w:autoSpaceDN w:val="0"/>
              <w:autoSpaceDE w:val="0"/>
              <w:widowControl/>
              <w:spacing w:line="233" w:lineRule="auto" w:before="15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Stones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5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Perform Physical,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Chemical and Strength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 for Stones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5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39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42" w:val="left"/>
              </w:tabs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Physical,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Chemical </w:t>
            </w:r>
          </w:p>
          <w:p>
            <w:pPr>
              <w:autoSpaceDN w:val="0"/>
              <w:tabs>
                <w:tab w:pos="884" w:val="left"/>
                <w:tab w:pos="2174" w:val="left"/>
              </w:tabs>
              <w:autoSpaceDE w:val="0"/>
              <w:widowControl/>
              <w:spacing w:line="233" w:lineRule="auto" w:before="14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Strength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</w:t>
            </w:r>
          </w:p>
          <w:p>
            <w:pPr>
              <w:autoSpaceDN w:val="0"/>
              <w:autoSpaceDE w:val="0"/>
              <w:widowControl/>
              <w:spacing w:line="230" w:lineRule="auto" w:before="15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wood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4" w:val="left"/>
              </w:tabs>
              <w:autoSpaceDE w:val="0"/>
              <w:widowControl/>
              <w:spacing w:line="298" w:lineRule="auto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Physical, Chemical and Strength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wood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Week-16 </w:t>
            </w:r>
          </w:p>
        </w:tc>
      </w:tr>
      <w:tr>
        <w:trPr>
          <w:trHeight w:hRule="exact" w:val="83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40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hardness and impact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timber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hardness and impact timber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5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41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74" w:val="left"/>
              </w:tabs>
              <w:autoSpaceDE w:val="0"/>
              <w:widowControl/>
              <w:spacing w:line="319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properties and types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locally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manufactured timber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properties and types of locally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manufactured timber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79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8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41A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9" w:lineRule="auto" w:before="2" w:after="0"/>
              <w:ind w:left="104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profile on Fiverr (at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least two gigs)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4: Account Security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42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Standard Calibration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of pH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Standard Calibration of pH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Week-17 </w:t>
            </w:r>
          </w:p>
        </w:tc>
      </w:tr>
      <w:tr>
        <w:trPr>
          <w:trHeight w:hRule="exact" w:val="428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43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Standard Calibration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Standard Calibration of Weighing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20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17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6" w:right="758" w:bottom="360" w:left="96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0"/>
        <w:gridCol w:w="2630"/>
        <w:gridCol w:w="2630"/>
        <w:gridCol w:w="2630"/>
      </w:tblGrid>
      <w:tr>
        <w:trPr>
          <w:trHeight w:hRule="exact" w:val="46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No.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8" w:after="0"/>
              <w:ind w:left="0" w:right="17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3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428"/>
        </w:trPr>
        <w:tc>
          <w:tcPr>
            <w:tcW w:type="dxa" w:w="1416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5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Weighing Balance </w:t>
            </w:r>
          </w:p>
        </w:tc>
        <w:tc>
          <w:tcPr>
            <w:tcW w:type="dxa" w:w="5104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Balance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44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Standard Calibration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Pressure Gauge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Standard Calibration of Pressure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Gauge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422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45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Noise Pollution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Noise Pollution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842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46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1276"/>
              <w:gridCol w:w="1276"/>
            </w:tblGrid>
            <w:tr>
              <w:trPr>
                <w:trHeight w:hRule="exact" w:val="334"/>
              </w:trPr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6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Safety </w:t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1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8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 Site.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 Safety at Construction Site.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141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47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5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1276"/>
              <w:gridCol w:w="1276"/>
            </w:tblGrid>
            <w:tr>
              <w:trPr>
                <w:trHeight w:hRule="exact" w:val="332"/>
              </w:trPr>
              <w:tc>
                <w:tcPr>
                  <w:tcW w:type="dxa" w:w="1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6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Geotechnical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1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Site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8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Investigation </w:t>
            </w:r>
          </w:p>
        </w:tc>
        <w:tc>
          <w:tcPr>
            <w:tcW w:type="dxa" w:w="510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 Geotechnical Site Investigation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Week-18 </w:t>
            </w:r>
          </w:p>
        </w:tc>
      </w:tr>
      <w:tr>
        <w:trPr>
          <w:trHeight w:hRule="exact" w:val="1250"/>
        </w:trPr>
        <w:tc>
          <w:tcPr>
            <w:tcW w:type="dxa" w:w="141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48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5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4" w:after="0"/>
              <w:ind w:left="104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sampling, inspections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field testing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construction sites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510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Supervise sampling, inspections and field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at construction sites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6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2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49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1276"/>
              <w:gridCol w:w="1276"/>
            </w:tblGrid>
            <w:tr>
              <w:trPr>
                <w:trHeight w:hRule="exact" w:val="334"/>
              </w:trPr>
              <w:tc>
                <w:tcPr>
                  <w:tcW w:type="dxa" w:w="1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6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inspection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1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17" w:lineRule="auto" w:before="8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construction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materials, products &amp;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processes.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&amp; conduct the inspection of construction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materials, products &amp; processes.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2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50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Hydrostatic pressure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Hydrostatic pressure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Week-19 </w:t>
            </w:r>
          </w:p>
        </w:tc>
      </w:tr>
      <w:tr>
        <w:trPr>
          <w:trHeight w:hRule="exact" w:val="83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51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28" w:val="left"/>
              </w:tabs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Hydro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kinematic </w:t>
            </w:r>
          </w:p>
          <w:p>
            <w:pPr>
              <w:autoSpaceDN w:val="0"/>
              <w:autoSpaceDE w:val="0"/>
              <w:widowControl/>
              <w:spacing w:line="233" w:lineRule="auto" w:before="14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Principles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 Hydro kinematic Principles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28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52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laboratory work.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and organize the laboratory work. 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Week-20 </w:t>
            </w:r>
          </w:p>
        </w:tc>
      </w:tr>
      <w:tr>
        <w:trPr>
          <w:trHeight w:hRule="exact" w:val="83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53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20" w:val="left"/>
              </w:tabs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 </w:t>
            </w:r>
          </w:p>
          <w:p>
            <w:pPr>
              <w:autoSpaceDN w:val="0"/>
              <w:autoSpaceDE w:val="0"/>
              <w:widowControl/>
              <w:spacing w:line="233" w:lineRule="auto" w:before="14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procedures.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276"/>
              <w:gridCol w:w="1276"/>
              <w:gridCol w:w="1276"/>
              <w:gridCol w:w="1276"/>
            </w:tblGrid>
            <w:tr>
              <w:trPr>
                <w:trHeight w:hRule="exact" w:val="332"/>
              </w:trPr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6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Implement </w:t>
                  </w:r>
                </w:p>
              </w:tc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laboratory </w:t>
                  </w:r>
                </w:p>
              </w:tc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quality </w:t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18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control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8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procedures.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52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6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54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76" w:val="left"/>
                <w:tab w:pos="1634" w:val="left"/>
              </w:tabs>
              <w:autoSpaceDE w:val="0"/>
              <w:widowControl/>
              <w:spacing w:line="235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NDT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rebound </w:t>
            </w:r>
          </w:p>
          <w:p>
            <w:pPr>
              <w:autoSpaceDN w:val="0"/>
              <w:tabs>
                <w:tab w:pos="1192" w:val="left"/>
                <w:tab w:pos="1844" w:val="left"/>
              </w:tabs>
              <w:autoSpaceDE w:val="0"/>
              <w:widowControl/>
              <w:spacing w:line="233" w:lineRule="auto" w:before="13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hammer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Rebar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Detector tests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NDT by rebound hammer and Rebar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Detector tests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Week-21 </w:t>
            </w:r>
          </w:p>
        </w:tc>
      </w:tr>
      <w:tr>
        <w:trPr>
          <w:trHeight w:hRule="exact" w:val="1528"/>
        </w:trPr>
        <w:tc>
          <w:tcPr>
            <w:tcW w:type="dxa" w:w="1416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55 </w:t>
            </w:r>
          </w:p>
        </w:tc>
        <w:tc>
          <w:tcPr>
            <w:tcW w:type="dxa" w:w="2552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912" w:val="left"/>
              </w:tabs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Ultrasonic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pulse </w:t>
            </w:r>
          </w:p>
          <w:p>
            <w:pPr>
              <w:autoSpaceDN w:val="0"/>
              <w:tabs>
                <w:tab w:pos="2070" w:val="left"/>
              </w:tabs>
              <w:autoSpaceDE w:val="0"/>
              <w:widowControl/>
              <w:spacing w:line="233" w:lineRule="auto" w:before="13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velocity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</w:t>
            </w:r>
          </w:p>
          <w:p>
            <w:pPr>
              <w:autoSpaceDN w:val="0"/>
              <w:tabs>
                <w:tab w:pos="1902" w:val="left"/>
              </w:tabs>
              <w:autoSpaceDE w:val="0"/>
              <w:widowControl/>
              <w:spacing w:line="233" w:lineRule="auto" w:before="13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Penetration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Tests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(Windsor Probe)</w:t>
            </w:r>
          </w:p>
        </w:tc>
        <w:tc>
          <w:tcPr>
            <w:tcW w:type="dxa" w:w="5104"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Ultrasonic pulse velocity and Penetration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Tests (Windsor Probe)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768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7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56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NDT Pull out Test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Profometer test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Perform NDT Pull out Test and Profometer test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22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57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NDT by rebound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NDT by rebound hammer and Rebar 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72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18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6" w:right="758" w:bottom="360" w:left="96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0"/>
        <w:gridCol w:w="2630"/>
        <w:gridCol w:w="2630"/>
        <w:gridCol w:w="2630"/>
      </w:tblGrid>
      <w:tr>
        <w:trPr>
          <w:trHeight w:hRule="exact" w:val="46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No.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8" w:after="0"/>
              <w:ind w:left="0" w:right="17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3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1154"/>
        </w:trPr>
        <w:tc>
          <w:tcPr>
            <w:tcW w:type="dxa" w:w="1416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5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8" w:after="0"/>
              <w:ind w:left="104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hammer and Rebar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Detector on RCC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bridges</w:t>
            </w:r>
          </w:p>
        </w:tc>
        <w:tc>
          <w:tcPr>
            <w:tcW w:type="dxa" w:w="5104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Detector on RCC bridges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0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58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4" w:lineRule="auto" w:before="4" w:after="0"/>
              <w:ind w:left="104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Ultrasonic pulse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velocity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Penetration Tests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(Windsor Probe)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concrete bridges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Ultrasonic pulse velocity and Penetration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Tests (Windsor Probe) on concrete bridges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4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59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74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NDT Pull out Test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851"/>
              <w:gridCol w:w="851"/>
              <w:gridCol w:w="851"/>
            </w:tblGrid>
            <w:tr>
              <w:trPr>
                <w:trHeight w:hRule="exact" w:val="366"/>
              </w:trPr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Profometer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test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0" w:after="0"/>
                    <w:ind w:left="0" w:right="2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7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RCC bridges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NDT Pull out Test and Profometer test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RCC bridges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52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1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59A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4" w:after="9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search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 for jobs in at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851"/>
              <w:gridCol w:w="851"/>
              <w:gridCol w:w="851"/>
            </w:tblGrid>
            <w:tr>
              <w:trPr>
                <w:trHeight w:hRule="exact" w:val="386"/>
              </w:trPr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6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least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two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0" w:right="1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labor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17" w:lineRule="auto" w:before="8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countries (KSA, UAE,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etc.)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  <w:tab w:pos="1128" w:val="left"/>
                <w:tab w:pos="1488" w:val="left"/>
              </w:tabs>
              <w:autoSpaceDE w:val="0"/>
              <w:widowControl/>
              <w:spacing w:line="257" w:lineRule="auto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Portal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top of your homepage to search for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54" w:lineRule="auto" w:before="22" w:after="0"/>
              <w:ind w:left="826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50" w:lineRule="auto" w:before="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Enter any keywords you want to use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find suitable job vacancies. </w:t>
            </w:r>
          </w:p>
          <w:p>
            <w:pPr>
              <w:autoSpaceDN w:val="0"/>
              <w:autoSpaceDE w:val="0"/>
              <w:widowControl/>
              <w:spacing w:line="254" w:lineRule="auto" w:before="22" w:after="0"/>
              <w:ind w:left="826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 the results page you can search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part-time jobs only, full-time jobs only,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employers only, or agencies only. Tick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boxes as appropriate to your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search. </w:t>
            </w:r>
          </w:p>
          <w:p>
            <w:pPr>
              <w:autoSpaceDN w:val="0"/>
              <w:autoSpaceDE w:val="0"/>
              <w:widowControl/>
              <w:spacing w:line="257" w:lineRule="auto" w:before="20" w:after="0"/>
              <w:ind w:left="1398" w:right="2160" w:hanging="93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Agency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590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19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6" w:right="758" w:bottom="360" w:left="96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0"/>
        <w:gridCol w:w="2630"/>
        <w:gridCol w:w="2630"/>
        <w:gridCol w:w="2630"/>
      </w:tblGrid>
      <w:tr>
        <w:trPr>
          <w:trHeight w:hRule="exact" w:val="46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No.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8" w:after="0"/>
              <w:ind w:left="0" w:right="17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42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3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1676"/>
        </w:trPr>
        <w:tc>
          <w:tcPr>
            <w:tcW w:type="dxa" w:w="1416"/>
            <w:tcBorders>
              <w:start w:sz="4.0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52"/>
            <w:tcBorders>
              <w:start w:sz="4.0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4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2416" w:firstLine="0"/>
              <w:jc w:val="right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Industry </w:t>
            </w:r>
          </w:p>
        </w:tc>
        <w:tc>
          <w:tcPr>
            <w:tcW w:type="dxa" w:w="1422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41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7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60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5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851"/>
              <w:gridCol w:w="851"/>
              <w:gridCol w:w="851"/>
            </w:tblGrid>
            <w:tr>
              <w:trPr>
                <w:trHeight w:hRule="exact" w:val="312"/>
              </w:trPr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Flat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Jack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Test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7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Impulse Radar Test</w:t>
            </w:r>
          </w:p>
        </w:tc>
        <w:tc>
          <w:tcPr>
            <w:tcW w:type="dxa" w:w="510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Perform Flat Jack Test and Impulse Radar Test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Week-22 </w:t>
            </w:r>
          </w:p>
        </w:tc>
      </w:tr>
      <w:tr>
        <w:trPr>
          <w:trHeight w:hRule="exact" w:val="772"/>
        </w:trPr>
        <w:tc>
          <w:tcPr>
            <w:tcW w:type="dxa" w:w="141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7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61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5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1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Stress rupture Test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Creep Test on pipes</w:t>
            </w:r>
          </w:p>
        </w:tc>
        <w:tc>
          <w:tcPr>
            <w:tcW w:type="dxa" w:w="510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12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Stress rupture Test and Creep Test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pipes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50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62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04" w:val="left"/>
              </w:tabs>
              <w:autoSpaceDE w:val="0"/>
              <w:widowControl/>
              <w:spacing w:line="317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Full Notch Creep Test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Small-scale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steady-state test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Full Notch Creep Test and Small-scale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steady-state test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4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5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63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5.99999999999994" w:type="dxa"/>
            </w:tblPr>
            <w:tblGrid>
              <w:gridCol w:w="851"/>
              <w:gridCol w:w="851"/>
              <w:gridCol w:w="851"/>
            </w:tblGrid>
            <w:tr>
              <w:trPr>
                <w:trHeight w:hRule="exact" w:val="312"/>
              </w:trPr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Hardness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Test </w:t>
                  </w:r>
                </w:p>
              </w:tc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6" w:after="0"/>
                    <w:ind w:left="0" w:right="2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7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metals using Rockwell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Method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Hardness Test on metals using Rockwell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Method</w:t>
            </w:r>
          </w:p>
        </w:tc>
        <w:tc>
          <w:tcPr>
            <w:tcW w:type="dxa" w:w="142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Week-23 </w:t>
            </w:r>
          </w:p>
        </w:tc>
      </w:tr>
      <w:tr>
        <w:trPr>
          <w:trHeight w:hRule="exact" w:val="1148"/>
        </w:trPr>
        <w:tc>
          <w:tcPr>
            <w:tcW w:type="dxa" w:w="14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6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64 </w:t>
            </w:r>
          </w:p>
        </w:tc>
        <w:tc>
          <w:tcPr>
            <w:tcW w:type="dxa" w:w="255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08" w:val="left"/>
                <w:tab w:pos="2194" w:val="left"/>
              </w:tabs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Hardness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Test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on </w:t>
            </w:r>
          </w:p>
          <w:p>
            <w:pPr>
              <w:autoSpaceDN w:val="0"/>
              <w:tabs>
                <w:tab w:pos="1028" w:val="left"/>
                <w:tab w:pos="1830" w:val="left"/>
              </w:tabs>
              <w:autoSpaceDE w:val="0"/>
              <w:widowControl/>
              <w:spacing w:line="235" w:lineRule="auto" w:before="13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metals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Brinell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Method</w:t>
            </w:r>
          </w:p>
        </w:tc>
        <w:tc>
          <w:tcPr>
            <w:tcW w:type="dxa" w:w="510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Perform Hardness Test on metals using Brinell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Method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26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65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Impact test on metals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Conduct Impact test on metals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24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66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bending test on metals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Conduct bending test on metals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48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67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4" w:after="0"/>
              <w:ind w:left="104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Tensile Test on Metals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Using Young’s Modulus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Apparatus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Conduct Tensile Test on Metals Using Young’s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Modulus Apparatus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72"/>
        </w:trPr>
        <w:tc>
          <w:tcPr>
            <w:tcW w:type="dxa" w:w="14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7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68 </w:t>
            </w:r>
          </w:p>
        </w:tc>
        <w:tc>
          <w:tcPr>
            <w:tcW w:type="dxa" w:w="25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Tensile Test on Metals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Using UTM</w:t>
            </w:r>
          </w:p>
        </w:tc>
        <w:tc>
          <w:tcPr>
            <w:tcW w:type="dxa" w:w="510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Conduct Tensile Test on Metals Using UTM</w:t>
            </w:r>
          </w:p>
        </w:tc>
        <w:tc>
          <w:tcPr>
            <w:tcW w:type="dxa" w:w="2630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818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20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6" w:right="758" w:bottom="360" w:left="96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11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44" w:lineRule="exact" w:before="166" w:after="0"/>
        <w:ind w:left="116" w:right="115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LECTURE.</w:t>
      </w:r>
    </w:p>
    <w:p>
      <w:pPr>
        <w:autoSpaceDN w:val="0"/>
        <w:autoSpaceDE w:val="0"/>
        <w:widowControl/>
        <w:spacing w:line="300" w:lineRule="exact" w:before="164" w:after="0"/>
        <w:ind w:left="116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54" w:lineRule="auto" w:before="30" w:after="0"/>
        <w:ind w:left="116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00" w:lineRule="exact" w:before="156" w:after="184"/>
        <w:ind w:left="116" w:right="4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0628"/>
      </w:tblGrid>
      <w:tr>
        <w:trPr>
          <w:trHeight w:hRule="exact" w:val="288"/>
        </w:trPr>
        <w:tc>
          <w:tcPr>
            <w:tcW w:type="dxa" w:w="92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Session- 1 OVERVIEW</w:t>
            </w:r>
          </w:p>
        </w:tc>
      </w:tr>
      <w:tr>
        <w:trPr>
          <w:trHeight w:hRule="exact" w:val="284"/>
        </w:trPr>
        <w:tc>
          <w:tcPr>
            <w:tcW w:type="dxa" w:w="92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300"/>
        </w:trPr>
        <w:tc>
          <w:tcPr>
            <w:tcW w:type="dxa" w:w="92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start of the progr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 </w:t>
            </w:r>
          </w:p>
        </w:tc>
      </w:tr>
    </w:tbl>
    <w:p>
      <w:pPr>
        <w:autoSpaceDN w:val="0"/>
        <w:autoSpaceDE w:val="0"/>
        <w:widowControl/>
        <w:spacing w:line="46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57"/>
        <w:gridCol w:w="2657"/>
        <w:gridCol w:w="2657"/>
        <w:gridCol w:w="2657"/>
      </w:tblGrid>
      <w:tr>
        <w:trPr>
          <w:trHeight w:hRule="exact" w:val="282"/>
        </w:trPr>
        <w:tc>
          <w:tcPr>
            <w:tcW w:type="dxa" w:w="23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3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1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42"/>
        </w:trPr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6" w:right="41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2"/>
        </w:trPr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6"/>
        </w:trPr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92"/>
        </w:trPr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622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21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8" w:right="738" w:bottom="360" w:left="87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09"/>
        <w:gridCol w:w="3309"/>
        <w:gridCol w:w="3309"/>
      </w:tblGrid>
      <w:tr>
        <w:trPr>
          <w:trHeight w:hRule="exact" w:val="560"/>
        </w:trPr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outcomes: </w:t>
            </w:r>
          </w:p>
        </w:tc>
        <w:tc>
          <w:tcPr>
            <w:tcW w:type="dxa" w:w="4624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3370"/>
        </w:trPr>
        <w:tc>
          <w:tcPr>
            <w:tcW w:type="dxa" w:w="2314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288" w:right="144" w:hanging="18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88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624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6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310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5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5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63"/>
        <w:gridCol w:w="4963"/>
      </w:tblGrid>
      <w:tr>
        <w:trPr>
          <w:trHeight w:hRule="exact" w:val="288"/>
        </w:trPr>
        <w:tc>
          <w:tcPr>
            <w:tcW w:type="dxa" w:w="30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66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30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monitor the session to ensure nothing inappropriate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happened. </w:t>
            </w:r>
          </w:p>
        </w:tc>
      </w:tr>
      <w:tr>
        <w:trPr>
          <w:trHeight w:hRule="exact" w:val="2772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enable you and your team to start to build rapport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encouraging communication, but feel free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to encourage young people to get to know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each other and build strong team links during the first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hour; this will help to increase their motivation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throughout the sessions. </w:t>
            </w:r>
          </w:p>
        </w:tc>
      </w:tr>
      <w:tr>
        <w:trPr>
          <w:trHeight w:hRule="exact" w:val="3872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your introduction cover the 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(Kamyab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teacher, mentor, and SEED. Policies and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(user agreements and “contact us” section).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to the Group Rules tab at the top of their screen,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that the consequences are clear for using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 outside of hours. (9am-8pm) </w:t>
            </w:r>
          </w:p>
        </w:tc>
      </w:tr>
    </w:tbl>
    <w:p>
      <w:pPr>
        <w:autoSpaceDN w:val="0"/>
        <w:autoSpaceDE w:val="0"/>
        <w:widowControl/>
        <w:spacing w:line="197" w:lineRule="auto" w:before="720" w:after="0"/>
        <w:ind w:left="0" w:right="3990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22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6" w:right="1440" w:bottom="360" w:left="87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63"/>
        <w:gridCol w:w="4963"/>
      </w:tblGrid>
      <w:tr>
        <w:trPr>
          <w:trHeight w:hRule="exact" w:val="1112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know what to expect (see pages 5-7 for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the challenge). Allow young people to ask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questions about the session topic. </w:t>
            </w:r>
          </w:p>
        </w:tc>
      </w:tr>
      <w:tr>
        <w:trPr>
          <w:trHeight w:hRule="exact" w:val="7494"/>
        </w:trPr>
        <w:tc>
          <w:tcPr>
            <w:tcW w:type="dxa" w:w="308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621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planning how to collaborate for the first and second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session. There will not be another session until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next session so this step is required because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communicating and making decisions outside of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requires a different strategy that must 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agreed upon so that everyone knows what they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doing for this activity and how. </w:t>
            </w:r>
          </w:p>
          <w:p>
            <w:pPr>
              <w:autoSpaceDN w:val="0"/>
              <w:tabs>
                <w:tab w:pos="466" w:val="left"/>
                <w:tab w:pos="826" w:val="left"/>
              </w:tabs>
              <w:autoSpaceDE w:val="0"/>
              <w:widowControl/>
              <w:spacing w:line="278" w:lineRule="exact" w:before="14" w:after="0"/>
              <w:ind w:left="106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social problems in your community. Vote on the areas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you feel most passionate about as a team, then write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they want to work as a team through the activities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e.g. when they want to complete the activities, how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communicate, the role of the project manager, etc.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you allocate each young person a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included underneath the Team Contract. </w:t>
            </w:r>
          </w:p>
        </w:tc>
      </w:tr>
      <w:tr>
        <w:trPr>
          <w:trHeight w:hRule="exact" w:val="166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what is coming up next and when the next session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197" w:lineRule="auto" w:before="3440" w:after="0"/>
        <w:ind w:left="0" w:right="3990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23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6" w:right="1440" w:bottom="360" w:left="87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p>
      <w:pPr>
        <w:autoSpaceDN w:val="0"/>
        <w:autoSpaceDE w:val="0"/>
        <w:widowControl/>
        <w:spacing w:line="310" w:lineRule="exact" w:before="0" w:after="190"/>
        <w:ind w:left="11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47"/>
        <w:gridCol w:w="3347"/>
        <w:gridCol w:w="3347"/>
      </w:tblGrid>
      <w:tr>
        <w:trPr>
          <w:trHeight w:hRule="exact" w:val="336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8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8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8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8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840"/>
        </w:trPr>
        <w:tc>
          <w:tcPr>
            <w:tcW w:type="dxa" w:w="1804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8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https://www.youtube.com/watch?v=JzFs__yJ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-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w</w:t>
            </w:r>
          </w:p>
        </w:tc>
      </w:tr>
      <w:tr>
        <w:trPr>
          <w:trHeight w:hRule="exact" w:val="836"/>
        </w:trPr>
        <w:tc>
          <w:tcPr>
            <w:tcW w:type="dxa" w:w="1804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8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https://www.youtube.com/watch?v=PhHAQEG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hKc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66"/>
        </w:trPr>
        <w:tc>
          <w:tcPr>
            <w:tcW w:type="dxa" w:w="1804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8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https://www.youtube.com/watch?v=5fS3rj6eIF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g</w:t>
            </w:r>
          </w:p>
        </w:tc>
      </w:tr>
      <w:tr>
        <w:trPr>
          <w:trHeight w:hRule="exact" w:val="1114"/>
        </w:trPr>
        <w:tc>
          <w:tcPr>
            <w:tcW w:type="dxa" w:w="1804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8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0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8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0"/>
        </w:trPr>
        <w:tc>
          <w:tcPr>
            <w:tcW w:type="dxa" w:w="1804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8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7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4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hyperlink r:id="rId14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https://www.youtube.com/watch?v=r8LJ5X2e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jq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0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0"/>
        </w:trPr>
        <w:tc>
          <w:tcPr>
            <w:tcW w:type="dxa" w:w="180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4218" w:after="0"/>
        <w:ind w:left="0" w:right="4106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24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8" w:right="1324" w:bottom="360" w:left="87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4"/>
        <w:ind w:left="0" w:right="0"/>
      </w:pPr>
    </w:p>
    <w:p>
      <w:pPr>
        <w:autoSpaceDN w:val="0"/>
        <w:autoSpaceDE w:val="0"/>
        <w:widowControl/>
        <w:spacing w:line="360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Annexure-II: </w:t>
      </w:r>
    </w:p>
    <w:p>
      <w:pPr>
        <w:autoSpaceDN w:val="0"/>
        <w:autoSpaceDE w:val="0"/>
        <w:widowControl/>
        <w:spacing w:line="360" w:lineRule="exact" w:before="192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334" w:lineRule="auto" w:before="478" w:after="0"/>
        <w:ind w:left="30" w:right="44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ethic is a belief that hard work and diligence have a moral benefit and an inherent ability, virtue or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 to strengthen character and individual abilities. It is a set of values centered on importance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33" w:lineRule="auto" w:before="428" w:after="0"/>
        <w:ind w:left="3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8" w:lineRule="exact" w:before="490" w:after="0"/>
        <w:ind w:left="750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50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an individual, corporation, or product. Complete assigned tasks correctly and promptly.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8" w:lineRule="exact" w:before="70" w:after="0"/>
        <w:ind w:left="750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own weight and help others who are struggling. Recognize when to speak up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with an ideas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50" w:val="left"/>
        </w:tabs>
        <w:autoSpaceDE w:val="0"/>
        <w:widowControl/>
        <w:spacing w:line="414" w:lineRule="exact" w:before="42" w:after="0"/>
        <w:ind w:left="39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success, set your best foot forward, personal hygiene, good manner, remember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that the first impression of who you are can last a life 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tabs>
          <w:tab w:pos="750" w:val="left"/>
        </w:tabs>
        <w:autoSpaceDE w:val="0"/>
        <w:widowControl/>
        <w:spacing w:line="416" w:lineRule="exact" w:before="0" w:after="0"/>
        <w:ind w:left="39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197" w:lineRule="auto" w:before="710" w:after="0"/>
        <w:ind w:left="0" w:right="4734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25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4" w:right="696" w:bottom="360" w:left="96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autoSpaceDE w:val="0"/>
        <w:widowControl/>
        <w:spacing w:line="317" w:lineRule="auto" w:before="14" w:after="0"/>
        <w:ind w:left="360" w:right="24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is the key to productivity. Help out whenever asked, do extra without being asked. Take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your work, do things the best you know 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338" w:lineRule="exact" w:before="72" w:after="0"/>
        <w:ind w:left="360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Takes an appropriate approach to social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interactions at work. Maintains focus on work responsibilities. </w:t>
      </w:r>
    </w:p>
    <w:p>
      <w:pPr>
        <w:autoSpaceDN w:val="0"/>
        <w:autoSpaceDE w:val="0"/>
        <w:widowControl/>
        <w:spacing w:line="268" w:lineRule="exact" w:before="184" w:after="90"/>
        <w:ind w:left="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70.0" w:type="dxa"/>
      </w:tblPr>
      <w:tblGrid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</w:tblGrid>
      <w:tr>
        <w:trPr>
          <w:trHeight w:hRule="exact" w:val="388"/>
        </w:trPr>
        <w:tc>
          <w:tcPr>
            <w:tcW w:type="dxa" w:w="11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8" w:after="0"/>
              <w:ind w:left="19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Written </w:t>
            </w:r>
          </w:p>
        </w:tc>
        <w:tc>
          <w:tcPr>
            <w:tcW w:type="dxa" w:w="1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7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communication, </w:t>
            </w:r>
          </w:p>
        </w:tc>
        <w:tc>
          <w:tcPr>
            <w:tcW w:type="dxa" w:w="8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11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memos.</w:t>
            </w:r>
          </w:p>
        </w:tc>
      </w:tr>
    </w:tbl>
    <w:p>
      <w:pPr>
        <w:autoSpaceDN w:val="0"/>
        <w:autoSpaceDE w:val="0"/>
        <w:widowControl/>
        <w:spacing w:line="268" w:lineRule="exact" w:before="90" w:after="0"/>
        <w:ind w:left="36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Verbal communications, 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360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workplace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360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Arial" w:hAnsi="Arial" w:eastAsia="Arial"/>
          <w:b w:val="0"/>
          <w:i w:val="0"/>
          <w:color w:val="000000"/>
          <w:sz w:val="24"/>
        </w:rPr>
        <w:t>opinions and suggestions.</w:t>
      </w:r>
    </w:p>
    <w:p>
      <w:pPr>
        <w:autoSpaceDN w:val="0"/>
        <w:autoSpaceDE w:val="0"/>
        <w:widowControl/>
        <w:spacing w:line="197" w:lineRule="auto" w:before="6188" w:after="0"/>
        <w:ind w:left="0" w:right="4710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26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p>
      <w:pPr>
        <w:sectPr>
          <w:pgSz w:w="12240" w:h="15840"/>
          <w:pgMar w:top="580" w:right="720" w:bottom="360" w:left="135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</w:p>
    <w:p>
      <w:pPr>
        <w:autoSpaceDN w:val="0"/>
        <w:autoSpaceDE w:val="0"/>
        <w:widowControl/>
        <w:spacing w:line="312" w:lineRule="exact" w:before="198" w:after="196"/>
        <w:ind w:left="47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T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A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N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D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 xml:space="preserve"> SEQUENCE ORDER OF 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557"/>
        <w:gridCol w:w="3557"/>
        <w:gridCol w:w="3557"/>
      </w:tblGrid>
      <w:tr>
        <w:trPr>
          <w:trHeight w:hRule="exact" w:val="282"/>
        </w:trPr>
        <w:tc>
          <w:tcPr>
            <w:tcW w:type="dxa" w:w="1090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S. No </w:t>
            </w:r>
          </w:p>
        </w:tc>
        <w:tc>
          <w:tcPr>
            <w:tcW w:type="dxa" w:w="3072"/>
            <w:tcBorders>
              <w:start w:sz="4.0" w:val="single" w:color="#000000"/>
              <w:top w:sz="3.199999999999932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9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5748"/>
            <w:tcBorders>
              <w:start w:sz="3.2000000000000455" w:val="single" w:color="#000000"/>
              <w:top w:sz="3.199999999999932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1464"/>
        </w:trPr>
        <w:tc>
          <w:tcPr>
            <w:tcW w:type="dxa" w:w="10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07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8" w:right="129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574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Family background and socio economic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status,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714"/>
        </w:trPr>
        <w:tc>
          <w:tcPr>
            <w:tcW w:type="dxa" w:w="10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07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got trained through any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574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Information about course, apply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Attendance, active participation, monthly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tests, interest in lab work </w:t>
            </w:r>
          </w:p>
        </w:tc>
      </w:tr>
      <w:tr>
        <w:trPr>
          <w:trHeight w:hRule="exact" w:val="3118"/>
        </w:trPr>
        <w:tc>
          <w:tcPr>
            <w:tcW w:type="dxa" w:w="10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072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9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574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job / business (self-employment) was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 up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Detail of work to share i.e. where is job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being done; how many people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employed ( in case of self-employment/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Monthly income or earnings and support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family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440"/>
        </w:trPr>
        <w:tc>
          <w:tcPr>
            <w:tcW w:type="dxa" w:w="109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072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5748"/>
            <w:tcBorders>
              <w:start w:sz="3.2000000000000455" w:val="single" w:color="#000000"/>
              <w:top w:sz="3.199999999999818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Hard work pays in the end so be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always ready for the same. </w:t>
            </w:r>
          </w:p>
        </w:tc>
      </w:tr>
    </w:tbl>
    <w:p>
      <w:pPr>
        <w:autoSpaceDN w:val="0"/>
        <w:autoSpaceDE w:val="0"/>
        <w:widowControl/>
        <w:spacing w:line="296" w:lineRule="exact" w:before="434" w:after="0"/>
        <w:ind w:left="47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 Success story is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a so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u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rc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e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o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f motivation for the trainees and can be presented in a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number of ways/forms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i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a NAV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T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T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 skill development course as under: -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tabs>
          <w:tab w:pos="836" w:val="left"/>
        </w:tabs>
        <w:autoSpaceDE w:val="0"/>
        <w:widowControl/>
        <w:spacing w:line="298" w:lineRule="exact" w:before="158" w:after="0"/>
        <w:ind w:left="476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To call a passed out successful trainee of institute. He will narrate his success story </w:t>
      </w: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to the trainees in his own words and meet trainees as well. </w:t>
      </w:r>
    </w:p>
    <w:p>
      <w:pPr>
        <w:autoSpaceDN w:val="0"/>
        <w:tabs>
          <w:tab w:pos="836" w:val="left"/>
        </w:tabs>
        <w:autoSpaceDE w:val="0"/>
        <w:widowControl/>
        <w:spacing w:line="298" w:lineRule="exact" w:before="0" w:after="0"/>
        <w:ind w:left="476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To see and listen to a recorded video/clip (5 to 7 minutes) showing a successful </w:t>
      </w: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trainee Audio video recording that has to cover the above mentioned points.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The teacher displays the picture of a successful trainee (name,  trade, institute, </w:t>
      </w: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organization, job, earning etc) and narrates his/her story in teacher’s own </w:t>
      </w: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motivational words. </w:t>
      </w:r>
    </w:p>
    <w:p>
      <w:pPr>
        <w:autoSpaceDN w:val="0"/>
        <w:autoSpaceDE w:val="0"/>
        <w:widowControl/>
        <w:spacing w:line="197" w:lineRule="auto" w:before="1364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Page </w:t>
      </w:r>
      <w:r>
        <w:rPr>
          <w:rFonts w:ascii="Calibri" w:hAnsi="Calibri" w:eastAsia="Calibri"/>
          <w:b/>
          <w:i w:val="0"/>
          <w:color w:val="000000"/>
          <w:sz w:val="22"/>
        </w:rPr>
        <w:t>27</w:t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 of </w:t>
      </w:r>
      <w:r>
        <w:rPr>
          <w:rFonts w:ascii="Calibri" w:hAnsi="Calibri" w:eastAsia="Calibri"/>
          <w:b/>
          <w:i w:val="0"/>
          <w:color w:val="000000"/>
          <w:sz w:val="22"/>
        </w:rPr>
        <w:t>28</w:t>
      </w:r>
    </w:p>
    <w:sectPr w:rsidR="00FC693F" w:rsidRPr="0006063C" w:rsidSect="00034616">
      <w:pgSz w:w="12240" w:h="15840"/>
      <w:pgMar w:top="588" w:right="696" w:bottom="360" w:left="874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astm.org/cms/drupal-7.51/newsroom/astm-standards-building-codes-available-dvd-and-online" TargetMode="External"/><Relationship Id="rId11" Type="http://schemas.openxmlformats.org/officeDocument/2006/relationships/hyperlink" Target="https://www.transportation.org/" TargetMode="External"/><Relationship Id="rId12" Type="http://schemas.openxmlformats.org/officeDocument/2006/relationships/image" Target="media/image2.png"/><Relationship Id="rId13" Type="http://schemas.openxmlformats.org/officeDocument/2006/relationships/hyperlink" Target="https://www.coolfreecv.com/" TargetMode="External"/><Relationship Id="rId14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